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A3AA" w14:textId="77777777" w:rsidR="00033B03" w:rsidRDefault="00033B03" w:rsidP="00033B03">
      <w:pPr>
        <w:tabs>
          <w:tab w:val="left" w:pos="567"/>
          <w:tab w:val="left" w:pos="1134"/>
        </w:tabs>
        <w:ind w:left="10632"/>
        <w:rPr>
          <w:sz w:val="22"/>
          <w:szCs w:val="22"/>
          <w:lang w:eastAsia="ar-SA"/>
        </w:rPr>
      </w:pPr>
      <w:bookmarkStart w:id="0" w:name="_Hlk118880493"/>
      <w:r>
        <w:rPr>
          <w:sz w:val="22"/>
          <w:szCs w:val="22"/>
          <w:lang w:eastAsia="ar-SA"/>
        </w:rPr>
        <w:t xml:space="preserve">Šilutės rajono savivaldybės mėgėjų meno kolektyvų programų konkurso organizavimo ir dalinio  finansavimo savivaldybės lėšomis tvarkos aprašo </w:t>
      </w:r>
      <w:bookmarkEnd w:id="0"/>
    </w:p>
    <w:p w14:paraId="5514A785" w14:textId="77777777" w:rsidR="007C57C0" w:rsidRPr="006943C8" w:rsidRDefault="007C57C0" w:rsidP="00033B03">
      <w:pPr>
        <w:tabs>
          <w:tab w:val="left" w:pos="567"/>
          <w:tab w:val="left" w:pos="1134"/>
        </w:tabs>
        <w:ind w:left="10632"/>
        <w:rPr>
          <w:bCs/>
          <w:color w:val="000000"/>
          <w:lang w:eastAsia="en-US"/>
        </w:rPr>
      </w:pPr>
      <w:r w:rsidRPr="006943C8">
        <w:rPr>
          <w:color w:val="000000"/>
          <w:lang w:eastAsia="en-US"/>
        </w:rPr>
        <w:t>4</w:t>
      </w:r>
      <w:r w:rsidRPr="006943C8">
        <w:rPr>
          <w:bCs/>
          <w:color w:val="000000"/>
          <w:lang w:eastAsia="en-US"/>
        </w:rPr>
        <w:t xml:space="preserve"> priedas</w:t>
      </w:r>
    </w:p>
    <w:p w14:paraId="146B6F69" w14:textId="77777777" w:rsidR="00D869F4" w:rsidRPr="006943C8" w:rsidRDefault="00D869F4" w:rsidP="00D869F4">
      <w:pPr>
        <w:ind w:left="5400"/>
        <w:jc w:val="right"/>
        <w:rPr>
          <w:color w:val="000000"/>
          <w:lang w:eastAsia="en-US"/>
        </w:rPr>
      </w:pPr>
    </w:p>
    <w:p w14:paraId="789DDDAB" w14:textId="77777777" w:rsidR="007C57C0" w:rsidRPr="006943C8" w:rsidRDefault="007C57C0" w:rsidP="007C57C0">
      <w:pPr>
        <w:tabs>
          <w:tab w:val="left" w:pos="0"/>
          <w:tab w:val="left" w:pos="567"/>
        </w:tabs>
        <w:ind w:firstLine="709"/>
        <w:jc w:val="center"/>
        <w:rPr>
          <w:b/>
          <w:bCs/>
          <w:color w:val="000000"/>
        </w:rPr>
      </w:pPr>
      <w:r w:rsidRPr="006943C8">
        <w:rPr>
          <w:b/>
          <w:bCs/>
          <w:color w:val="000000"/>
        </w:rPr>
        <w:t>_________________________________________________________________________________________</w:t>
      </w:r>
    </w:p>
    <w:p w14:paraId="5B4DD0BF" w14:textId="77777777" w:rsidR="007C57C0" w:rsidRPr="006943C8" w:rsidRDefault="007C57C0" w:rsidP="007C57C0">
      <w:pPr>
        <w:tabs>
          <w:tab w:val="left" w:pos="0"/>
          <w:tab w:val="left" w:pos="567"/>
        </w:tabs>
        <w:ind w:firstLine="709"/>
        <w:jc w:val="center"/>
        <w:rPr>
          <w:b/>
          <w:bCs/>
          <w:color w:val="000000"/>
        </w:rPr>
      </w:pPr>
      <w:r w:rsidRPr="006943C8">
        <w:rPr>
          <w:b/>
          <w:bCs/>
          <w:color w:val="000000"/>
        </w:rPr>
        <w:t>Kolektyvo pavadinimas</w:t>
      </w:r>
    </w:p>
    <w:p w14:paraId="534E1151" w14:textId="77777777" w:rsidR="007C57C0" w:rsidRPr="006943C8" w:rsidRDefault="007C57C0" w:rsidP="007C57C0">
      <w:pPr>
        <w:tabs>
          <w:tab w:val="left" w:pos="0"/>
          <w:tab w:val="left" w:pos="567"/>
        </w:tabs>
        <w:ind w:firstLine="709"/>
        <w:jc w:val="center"/>
        <w:rPr>
          <w:b/>
          <w:bCs/>
          <w:color w:val="000000"/>
        </w:rPr>
      </w:pPr>
    </w:p>
    <w:tbl>
      <w:tblPr>
        <w:tblW w:w="1460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134"/>
        <w:gridCol w:w="7938"/>
        <w:gridCol w:w="3799"/>
        <w:gridCol w:w="1730"/>
      </w:tblGrid>
      <w:tr w:rsidR="00FF2AD8" w:rsidRPr="00FF2AD8" w14:paraId="4437BB7C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B39C6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center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EIL./NR.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4499A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center"/>
              <w:rPr>
                <w:color w:val="000000"/>
              </w:rPr>
            </w:pPr>
            <w:r w:rsidRPr="006943C8">
              <w:rPr>
                <w:rFonts w:eastAsia="Calibri"/>
                <w:b/>
                <w:bCs/>
                <w:color w:val="000000"/>
              </w:rPr>
              <w:t>KRITERIJUS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88FB5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center"/>
              <w:rPr>
                <w:color w:val="000000"/>
              </w:rPr>
            </w:pPr>
            <w:r w:rsidRPr="006943C8">
              <w:rPr>
                <w:rFonts w:eastAsia="Calibri"/>
                <w:b/>
                <w:bCs/>
                <w:color w:val="000000"/>
              </w:rPr>
              <w:t>BALAI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DE8C6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6943C8">
              <w:rPr>
                <w:b/>
                <w:bCs/>
                <w:color w:val="000000"/>
              </w:rPr>
              <w:t>Siūlomi balai</w:t>
            </w:r>
          </w:p>
        </w:tc>
      </w:tr>
      <w:tr w:rsidR="00FF2AD8" w:rsidRPr="00FF2AD8" w14:paraId="07804980" w14:textId="77777777" w:rsidTr="00D727FD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206FCC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color w:val="000000"/>
              </w:rPr>
            </w:pPr>
            <w:r w:rsidRPr="006943C8">
              <w:rPr>
                <w:rFonts w:eastAsia="Calibri"/>
                <w:b/>
                <w:bCs/>
                <w:color w:val="000000"/>
              </w:rPr>
              <w:t>1. KOLEKTYVŲ MENINIS PAJĖGUMAS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DA03A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B6F8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0BD51E92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05B49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 xml:space="preserve">1.1.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AEAAB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color w:val="000000"/>
              </w:rPr>
            </w:pPr>
            <w:r w:rsidRPr="006943C8">
              <w:rPr>
                <w:color w:val="000000"/>
              </w:rPr>
              <w:t xml:space="preserve">Kolektyvo </w:t>
            </w:r>
            <w:r w:rsidR="00562A4B" w:rsidRPr="006943C8">
              <w:rPr>
                <w:color w:val="000000"/>
              </w:rPr>
              <w:t xml:space="preserve">meninis pajėgumas (rekomenduota </w:t>
            </w:r>
            <w:r w:rsidRPr="006943C8">
              <w:rPr>
                <w:color w:val="000000"/>
              </w:rPr>
              <w:t>kategorija</w:t>
            </w:r>
            <w:r w:rsidR="00562A4B" w:rsidRPr="006943C8">
              <w:rPr>
                <w:color w:val="000000"/>
              </w:rPr>
              <w:t>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97237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 xml:space="preserve">A kategorija – 7 </w:t>
            </w:r>
          </w:p>
          <w:p w14:paraId="19FFAEDB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 xml:space="preserve">B kategorija – 5 </w:t>
            </w:r>
          </w:p>
          <w:p w14:paraId="00E3B93D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rPr>
                <w:rFonts w:eastAsia="Calibri"/>
                <w:b/>
                <w:bCs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 xml:space="preserve">C kategorija arba kolektyvas be kategorijos  </w:t>
            </w:r>
            <w:r w:rsidR="00434728" w:rsidRPr="006943C8">
              <w:rPr>
                <w:rFonts w:eastAsia="Calibri"/>
                <w:color w:val="000000"/>
              </w:rPr>
              <w:t>–</w:t>
            </w:r>
            <w:r w:rsidRPr="006943C8">
              <w:rPr>
                <w:rFonts w:eastAsia="Calibri"/>
                <w:color w:val="000000"/>
              </w:rPr>
              <w:t xml:space="preserve"> 3 balai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1D0C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17132E06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27161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 xml:space="preserve">1.2.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43B68" w14:textId="77777777" w:rsidR="007C57C0" w:rsidRPr="006943C8" w:rsidRDefault="007C57C0" w:rsidP="00FF2AD8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Lietuvos nacionalinio kultūros centro direktoriaus įsakymu patvirtinta</w:t>
            </w:r>
            <w:r w:rsidR="00FF2AD8" w:rsidRPr="006943C8">
              <w:rPr>
                <w:rFonts w:eastAsia="Calibri"/>
                <w:color w:val="000000"/>
              </w:rPr>
              <w:t xml:space="preserve"> </w:t>
            </w:r>
            <w:r w:rsidRPr="006943C8">
              <w:rPr>
                <w:rFonts w:eastAsia="Calibri"/>
                <w:color w:val="000000"/>
              </w:rPr>
              <w:t>kategorija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7BBDA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 xml:space="preserve">I kategorija </w:t>
            </w:r>
            <w:r w:rsidR="00434728" w:rsidRPr="006943C8">
              <w:rPr>
                <w:rFonts w:eastAsia="Calibri"/>
                <w:color w:val="000000"/>
              </w:rPr>
              <w:t xml:space="preserve">– </w:t>
            </w:r>
            <w:r w:rsidRPr="006943C8">
              <w:rPr>
                <w:rFonts w:eastAsia="Calibri"/>
                <w:color w:val="000000"/>
              </w:rPr>
              <w:t>4 balai</w:t>
            </w:r>
          </w:p>
          <w:p w14:paraId="105E8772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II kategorija</w:t>
            </w:r>
            <w:r w:rsidR="00434728" w:rsidRPr="006943C8">
              <w:rPr>
                <w:rFonts w:eastAsia="Calibri"/>
                <w:color w:val="000000"/>
              </w:rPr>
              <w:t xml:space="preserve"> – </w:t>
            </w:r>
            <w:r w:rsidRPr="006943C8">
              <w:rPr>
                <w:rFonts w:eastAsia="Calibri"/>
                <w:color w:val="000000"/>
              </w:rPr>
              <w:t>3 balai</w:t>
            </w:r>
          </w:p>
          <w:p w14:paraId="157ECD99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III kategorija</w:t>
            </w:r>
            <w:r w:rsidR="00434728" w:rsidRPr="006943C8">
              <w:rPr>
                <w:rFonts w:eastAsia="Calibri"/>
                <w:color w:val="000000"/>
              </w:rPr>
              <w:t xml:space="preserve"> ؘ– </w:t>
            </w:r>
            <w:r w:rsidRPr="006943C8">
              <w:rPr>
                <w:rFonts w:eastAsia="Calibri"/>
                <w:color w:val="000000"/>
              </w:rPr>
              <w:t xml:space="preserve">2 balai </w:t>
            </w:r>
          </w:p>
          <w:p w14:paraId="3CA22E5D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IV kategorija</w:t>
            </w:r>
            <w:r w:rsidR="00434728" w:rsidRPr="006943C8">
              <w:rPr>
                <w:rFonts w:eastAsia="Calibri"/>
                <w:color w:val="000000"/>
              </w:rPr>
              <w:t xml:space="preserve"> – </w:t>
            </w:r>
            <w:r w:rsidRPr="006943C8">
              <w:rPr>
                <w:rFonts w:eastAsia="Calibri"/>
                <w:color w:val="000000"/>
              </w:rPr>
              <w:t>1 balas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8013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3D5EFFCC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95CD8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1.3.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B9AF2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Už dalyvavimą respublikiniuose konkursuose, apžiūrose</w:t>
            </w:r>
            <w:r w:rsidR="00FF2AD8" w:rsidRPr="006943C8">
              <w:rPr>
                <w:rFonts w:eastAsia="Calibri"/>
                <w:color w:val="000000"/>
              </w:rPr>
              <w:t xml:space="preserve"> </w:t>
            </w:r>
            <w:r w:rsidR="00D869F4" w:rsidRPr="006943C8">
              <w:rPr>
                <w:rFonts w:eastAsia="Calibri"/>
                <w:color w:val="000000"/>
              </w:rPr>
              <w:t>(praėjusiais metais)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3EC8A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3 balai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2D92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5B953976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81313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1.4.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06AD5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Už laureato vardo nominaciją respublikiniuose konkursuose ir apžiūrose</w:t>
            </w:r>
            <w:r w:rsidR="00FF2AD8" w:rsidRPr="006943C8">
              <w:rPr>
                <w:rFonts w:eastAsia="Calibri"/>
                <w:color w:val="000000"/>
              </w:rPr>
              <w:t xml:space="preserve"> </w:t>
            </w:r>
            <w:r w:rsidR="00D869F4" w:rsidRPr="006943C8">
              <w:rPr>
                <w:rFonts w:eastAsia="Calibri"/>
                <w:color w:val="000000"/>
              </w:rPr>
              <w:t>(praėjusiais metais)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F70A7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5 balai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50A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792DD1B8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A52FD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E75B3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right"/>
              <w:rPr>
                <w:rFonts w:eastAsia="Calibri"/>
                <w:b/>
                <w:bCs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Iš viso balų (1.1.</w:t>
            </w:r>
            <w:r w:rsidR="00434728" w:rsidRPr="006943C8">
              <w:rPr>
                <w:rFonts w:eastAsia="Calibri"/>
                <w:color w:val="000000"/>
              </w:rPr>
              <w:t>–</w:t>
            </w:r>
            <w:r w:rsidRPr="006943C8">
              <w:rPr>
                <w:rFonts w:eastAsia="Calibri"/>
                <w:color w:val="000000"/>
              </w:rPr>
              <w:t>1.4):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19EF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63603B13" w14:textId="77777777" w:rsidTr="00D727FD"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36F42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ind w:right="-1"/>
              <w:rPr>
                <w:color w:val="000000"/>
              </w:rPr>
            </w:pPr>
            <w:r w:rsidRPr="006943C8">
              <w:rPr>
                <w:rFonts w:eastAsia="Calibri"/>
                <w:b/>
                <w:bCs/>
                <w:color w:val="000000"/>
              </w:rPr>
              <w:t>2. KOLEKTYVO PROGRAMOS</w:t>
            </w:r>
            <w:r w:rsidR="00434728" w:rsidRPr="006943C8">
              <w:rPr>
                <w:rFonts w:eastAsia="Calibri"/>
                <w:b/>
                <w:bCs/>
                <w:color w:val="000000"/>
              </w:rPr>
              <w:t xml:space="preserve"> (-</w:t>
            </w:r>
            <w:r w:rsidRPr="006943C8">
              <w:rPr>
                <w:rFonts w:eastAsia="Calibri"/>
                <w:b/>
                <w:bCs/>
                <w:color w:val="000000"/>
              </w:rPr>
              <w:t>Ų</w:t>
            </w:r>
            <w:r w:rsidR="00434728" w:rsidRPr="006943C8">
              <w:rPr>
                <w:rFonts w:eastAsia="Calibri"/>
                <w:b/>
                <w:bCs/>
                <w:color w:val="000000"/>
              </w:rPr>
              <w:t>)</w:t>
            </w:r>
            <w:r w:rsidRPr="006943C8">
              <w:rPr>
                <w:rFonts w:eastAsia="Calibri"/>
                <w:b/>
                <w:bCs/>
                <w:color w:val="000000"/>
              </w:rPr>
              <w:t xml:space="preserve"> AKTUALUMAS, NAUJUMAS, UNIKALUMAS </w:t>
            </w:r>
          </w:p>
        </w:tc>
      </w:tr>
      <w:tr w:rsidR="00FF2AD8" w:rsidRPr="00FF2AD8" w14:paraId="4D2C14E0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72ABB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2.1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F382D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color w:val="000000"/>
              </w:rPr>
            </w:pPr>
            <w:r w:rsidRPr="006943C8">
              <w:rPr>
                <w:color w:val="000000"/>
              </w:rPr>
              <w:t>Teminė</w:t>
            </w:r>
            <w:r w:rsidR="00434728" w:rsidRPr="006943C8">
              <w:rPr>
                <w:color w:val="000000"/>
              </w:rPr>
              <w:t xml:space="preserve"> (-</w:t>
            </w:r>
            <w:r w:rsidRPr="006943C8">
              <w:rPr>
                <w:color w:val="000000"/>
              </w:rPr>
              <w:t>ės</w:t>
            </w:r>
            <w:r w:rsidR="00434728" w:rsidRPr="006943C8">
              <w:rPr>
                <w:color w:val="000000"/>
              </w:rPr>
              <w:t>)</w:t>
            </w:r>
            <w:r w:rsidRPr="006943C8">
              <w:rPr>
                <w:color w:val="000000"/>
              </w:rPr>
              <w:t xml:space="preserve"> (jei planuojama daugiau kaip viena programa balai skiriami už kiekvieną atskirai)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AF416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Nuo 0,5 iki 3 balų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AC63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49399116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9B715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2.</w:t>
            </w:r>
            <w:r w:rsidR="0037744F" w:rsidRPr="006943C8">
              <w:rPr>
                <w:rFonts w:eastAsia="Calibri"/>
                <w:color w:val="000000"/>
              </w:rPr>
              <w:t>2</w:t>
            </w:r>
            <w:r w:rsidRPr="006943C8">
              <w:rPr>
                <w:rFonts w:eastAsia="Calibri"/>
                <w:color w:val="000000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17512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color w:val="000000"/>
              </w:rPr>
            </w:pPr>
            <w:r w:rsidRPr="006943C8">
              <w:rPr>
                <w:color w:val="000000"/>
              </w:rPr>
              <w:t>Reprezentacinė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52894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Nuo 0,5 iki 7 balų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851E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569D2195" w14:textId="77777777" w:rsidTr="00D727FD">
        <w:tc>
          <w:tcPr>
            <w:tcW w:w="12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FD3E1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right"/>
              <w:rPr>
                <w:rFonts w:eastAsia="Calibri"/>
                <w:b/>
                <w:bCs/>
                <w:color w:val="000000"/>
              </w:rPr>
            </w:pPr>
            <w:r w:rsidRPr="006943C8">
              <w:rPr>
                <w:b/>
                <w:bCs/>
                <w:color w:val="000000"/>
              </w:rPr>
              <w:t xml:space="preserve">                                                </w:t>
            </w:r>
            <w:r w:rsidRPr="006943C8">
              <w:rPr>
                <w:rFonts w:eastAsia="Calibri"/>
                <w:color w:val="000000"/>
              </w:rPr>
              <w:t>Iš viso balų (2.1.</w:t>
            </w:r>
            <w:r w:rsidR="00434728" w:rsidRPr="006943C8">
              <w:rPr>
                <w:rFonts w:eastAsia="Calibri"/>
                <w:color w:val="000000"/>
              </w:rPr>
              <w:t>–</w:t>
            </w:r>
            <w:r w:rsidRPr="006943C8">
              <w:rPr>
                <w:rFonts w:eastAsia="Calibri"/>
                <w:color w:val="000000"/>
              </w:rPr>
              <w:t>2.</w:t>
            </w:r>
            <w:r w:rsidR="0037744F" w:rsidRPr="006943C8">
              <w:rPr>
                <w:rFonts w:eastAsia="Calibri"/>
                <w:color w:val="000000"/>
              </w:rPr>
              <w:t>2</w:t>
            </w:r>
            <w:r w:rsidRPr="006943C8">
              <w:rPr>
                <w:rFonts w:eastAsia="Calibri"/>
                <w:color w:val="000000"/>
              </w:rPr>
              <w:t>.):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453F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506EFFC3" w14:textId="77777777" w:rsidTr="00D727FD"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E2499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rPr>
                <w:color w:val="000000"/>
              </w:rPr>
            </w:pPr>
            <w:r w:rsidRPr="006943C8">
              <w:rPr>
                <w:rFonts w:eastAsia="Calibri"/>
                <w:b/>
                <w:bCs/>
                <w:color w:val="000000"/>
              </w:rPr>
              <w:t>3. KOLEKTYVO VEIKLOS TIKSLINGUMAS</w:t>
            </w:r>
          </w:p>
        </w:tc>
      </w:tr>
      <w:tr w:rsidR="00FF2AD8" w:rsidRPr="00FF2AD8" w14:paraId="7645299C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56B12F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 xml:space="preserve">3.1.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82DA5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rFonts w:eastAsia="Calibri"/>
                <w:b/>
                <w:bCs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Kolektyvas turi edukacinę</w:t>
            </w:r>
            <w:r w:rsidR="00434728" w:rsidRPr="006943C8">
              <w:rPr>
                <w:rFonts w:eastAsia="Calibri"/>
                <w:color w:val="000000"/>
              </w:rPr>
              <w:t xml:space="preserve"> (</w:t>
            </w:r>
            <w:r w:rsidRPr="006943C8">
              <w:rPr>
                <w:rFonts w:eastAsia="Calibri"/>
                <w:color w:val="000000"/>
              </w:rPr>
              <w:t>es</w:t>
            </w:r>
            <w:r w:rsidR="00434728" w:rsidRPr="006943C8">
              <w:rPr>
                <w:rFonts w:eastAsia="Calibri"/>
                <w:color w:val="000000"/>
              </w:rPr>
              <w:t>)</w:t>
            </w:r>
            <w:r w:rsidRPr="006943C8">
              <w:rPr>
                <w:rFonts w:eastAsia="Calibri"/>
                <w:color w:val="000000"/>
              </w:rPr>
              <w:t xml:space="preserve"> programą</w:t>
            </w:r>
            <w:r w:rsidR="00434728" w:rsidRPr="006943C8">
              <w:rPr>
                <w:rFonts w:eastAsia="Calibri"/>
                <w:color w:val="000000"/>
              </w:rPr>
              <w:t xml:space="preserve"> (-</w:t>
            </w:r>
            <w:r w:rsidRPr="006943C8">
              <w:rPr>
                <w:rFonts w:eastAsia="Calibri"/>
                <w:color w:val="000000"/>
              </w:rPr>
              <w:t>as</w:t>
            </w:r>
            <w:r w:rsidR="00434728" w:rsidRPr="006943C8">
              <w:rPr>
                <w:rFonts w:eastAsia="Calibri"/>
                <w:color w:val="000000"/>
              </w:rPr>
              <w:t>)</w:t>
            </w:r>
            <w:r w:rsidRPr="006943C8">
              <w:rPr>
                <w:rFonts w:eastAsia="Calibri"/>
                <w:color w:val="000000"/>
              </w:rPr>
              <w:t xml:space="preserve"> (kokiai auditorijai skirta programa, jos trukmė, kokiam tikslui,  mokama</w:t>
            </w:r>
            <w:r w:rsidR="00434728" w:rsidRPr="006943C8">
              <w:rPr>
                <w:rFonts w:eastAsia="Calibri"/>
                <w:color w:val="000000"/>
              </w:rPr>
              <w:t xml:space="preserve"> </w:t>
            </w:r>
            <w:r w:rsidRPr="006943C8">
              <w:rPr>
                <w:rFonts w:eastAsia="Calibri"/>
                <w:color w:val="000000"/>
              </w:rPr>
              <w:t>/</w:t>
            </w:r>
            <w:r w:rsidR="00434728" w:rsidRPr="006943C8">
              <w:rPr>
                <w:rFonts w:eastAsia="Calibri"/>
                <w:color w:val="000000"/>
              </w:rPr>
              <w:t xml:space="preserve"> </w:t>
            </w:r>
            <w:r w:rsidRPr="006943C8">
              <w:rPr>
                <w:rFonts w:eastAsia="Calibri"/>
                <w:color w:val="000000"/>
              </w:rPr>
              <w:t>nemokama, viešinimas numatytas)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BD70D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Už kiekvieną edukacinę programą nuo 0,3 iki 1 balo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EBD5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5B630E84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A40B4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3.</w:t>
            </w:r>
            <w:r w:rsidR="0037744F" w:rsidRPr="006943C8">
              <w:rPr>
                <w:rFonts w:eastAsia="Calibri"/>
                <w:color w:val="000000"/>
              </w:rPr>
              <w:t>2</w:t>
            </w:r>
            <w:r w:rsidRPr="006943C8">
              <w:rPr>
                <w:rFonts w:eastAsia="Calibri"/>
                <w:color w:val="000000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11D1E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color w:val="000000"/>
              </w:rPr>
            </w:pPr>
            <w:r w:rsidRPr="006943C8">
              <w:rPr>
                <w:color w:val="000000"/>
              </w:rPr>
              <w:t xml:space="preserve">Kolektyvai, kurių programų užsakymo poreikis yra didesnis nei privalomas; 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76FF0A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Už kiekvieną papildomą užsakymą po 0,5 balo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CEC5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443D9A24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0CB94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3.</w:t>
            </w:r>
            <w:r w:rsidR="0037744F" w:rsidRPr="006943C8">
              <w:rPr>
                <w:rFonts w:eastAsia="Calibri"/>
                <w:color w:val="000000"/>
              </w:rPr>
              <w:t>3</w:t>
            </w:r>
            <w:r w:rsidRPr="006943C8">
              <w:rPr>
                <w:rFonts w:eastAsia="Calibri"/>
                <w:color w:val="000000"/>
              </w:rPr>
              <w:t>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E9647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Kolektyvas organizuoja papildomą veiklos sklaidą (</w:t>
            </w:r>
            <w:r w:rsidR="00D869F4" w:rsidRPr="006943C8">
              <w:rPr>
                <w:rFonts w:eastAsia="Calibri"/>
                <w:color w:val="000000"/>
              </w:rPr>
              <w:t xml:space="preserve">praėjusio </w:t>
            </w:r>
            <w:r w:rsidRPr="006943C8">
              <w:rPr>
                <w:rFonts w:eastAsia="Calibri"/>
                <w:color w:val="000000"/>
              </w:rPr>
              <w:t>koncertinio sezono pasirodymai</w:t>
            </w:r>
            <w:r w:rsidR="00434728" w:rsidRPr="006943C8">
              <w:rPr>
                <w:rFonts w:eastAsia="Calibri"/>
                <w:color w:val="000000"/>
              </w:rPr>
              <w:t xml:space="preserve"> </w:t>
            </w:r>
            <w:r w:rsidRPr="006943C8">
              <w:rPr>
                <w:rFonts w:eastAsia="Calibri"/>
                <w:color w:val="000000"/>
              </w:rPr>
              <w:t>/</w:t>
            </w:r>
            <w:r w:rsidR="00434728" w:rsidRPr="006943C8">
              <w:rPr>
                <w:rFonts w:eastAsia="Calibri"/>
                <w:color w:val="000000"/>
              </w:rPr>
              <w:t xml:space="preserve"> </w:t>
            </w:r>
            <w:r w:rsidRPr="006943C8">
              <w:rPr>
                <w:rFonts w:eastAsia="Calibri"/>
                <w:color w:val="000000"/>
              </w:rPr>
              <w:t>koncertai, data ir vieta)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7ED66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Už  kiekvieną papildomą koncertą po 0,3 balo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3719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328EE7BA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F2BAD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lastRenderedPageBreak/>
              <w:t>3.</w:t>
            </w:r>
            <w:r w:rsidR="0037744F" w:rsidRPr="006943C8">
              <w:rPr>
                <w:rFonts w:eastAsia="Calibri"/>
                <w:color w:val="000000"/>
              </w:rPr>
              <w:t>4</w:t>
            </w:r>
            <w:r w:rsidRPr="006943C8">
              <w:rPr>
                <w:rFonts w:eastAsia="Calibri"/>
                <w:color w:val="000000"/>
              </w:rPr>
              <w:t xml:space="preserve">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B4219" w14:textId="77777777" w:rsidR="007C57C0" w:rsidRPr="006943C8" w:rsidRDefault="007C57C0" w:rsidP="00D727FD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Įsipareigojimai: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3800A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D9FF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0B13D626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C871D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3.</w:t>
            </w:r>
            <w:r w:rsidR="0037744F" w:rsidRPr="006943C8">
              <w:rPr>
                <w:rFonts w:eastAsia="Calibri"/>
                <w:color w:val="000000"/>
              </w:rPr>
              <w:t>4</w:t>
            </w:r>
            <w:r w:rsidRPr="006943C8">
              <w:rPr>
                <w:rFonts w:eastAsia="Calibri"/>
                <w:color w:val="000000"/>
              </w:rPr>
              <w:t xml:space="preserve">.1.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83463" w14:textId="77777777" w:rsidR="007C57C0" w:rsidRPr="006943C8" w:rsidRDefault="007C57C0" w:rsidP="00D727FD">
            <w:pPr>
              <w:tabs>
                <w:tab w:val="left" w:pos="0"/>
              </w:tabs>
              <w:spacing w:line="256" w:lineRule="auto"/>
              <w:jc w:val="both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 xml:space="preserve">A kategorijos kolektyvas </w:t>
            </w:r>
            <w:r w:rsidRPr="006943C8">
              <w:rPr>
                <w:color w:val="000000"/>
                <w:lang w:eastAsia="lt-LT"/>
              </w:rPr>
              <w:t>ne mažiau nei 7 kartus viešai koncertuoti</w:t>
            </w:r>
            <w:r w:rsidR="00434728" w:rsidRPr="006943C8">
              <w:rPr>
                <w:color w:val="000000"/>
                <w:lang w:eastAsia="lt-LT"/>
              </w:rPr>
              <w:t xml:space="preserve"> </w:t>
            </w:r>
            <w:r w:rsidRPr="006943C8">
              <w:rPr>
                <w:color w:val="000000"/>
                <w:lang w:eastAsia="lt-LT"/>
              </w:rPr>
              <w:t>/</w:t>
            </w:r>
            <w:r w:rsidR="00434728" w:rsidRPr="006943C8">
              <w:rPr>
                <w:color w:val="000000"/>
                <w:lang w:eastAsia="lt-LT"/>
              </w:rPr>
              <w:t xml:space="preserve"> </w:t>
            </w:r>
            <w:r w:rsidRPr="006943C8">
              <w:rPr>
                <w:color w:val="000000"/>
                <w:lang w:eastAsia="lt-LT"/>
              </w:rPr>
              <w:t xml:space="preserve">pasirodyti, </w:t>
            </w:r>
            <w:r w:rsidRPr="006943C8">
              <w:rPr>
                <w:color w:val="000000"/>
              </w:rPr>
              <w:t>iš kurių ne mažiau nei 3 kartus ne savo kolektyvo buveinės seniūnijoje pagal kultūros įstaigų užsakymą</w:t>
            </w:r>
            <w:r w:rsidRPr="006943C8">
              <w:rPr>
                <w:color w:val="000000"/>
                <w:lang w:eastAsia="lt-LT"/>
              </w:rPr>
              <w:t>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E6D11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1 balas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FA5F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4B86A60F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B15CC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3.</w:t>
            </w:r>
            <w:r w:rsidR="0037744F" w:rsidRPr="006943C8">
              <w:rPr>
                <w:rFonts w:eastAsia="Calibri"/>
                <w:color w:val="000000"/>
              </w:rPr>
              <w:t>4</w:t>
            </w:r>
            <w:r w:rsidRPr="006943C8">
              <w:rPr>
                <w:rFonts w:eastAsia="Calibri"/>
                <w:color w:val="000000"/>
              </w:rPr>
              <w:t>.2.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FEA1C" w14:textId="77777777" w:rsidR="007C57C0" w:rsidRPr="006943C8" w:rsidRDefault="007C57C0" w:rsidP="00D727FD">
            <w:pPr>
              <w:spacing w:line="276" w:lineRule="auto"/>
              <w:jc w:val="both"/>
              <w:rPr>
                <w:color w:val="000000"/>
              </w:rPr>
            </w:pPr>
            <w:r w:rsidRPr="006943C8">
              <w:rPr>
                <w:rFonts w:eastAsia="Calibri"/>
                <w:color w:val="000000"/>
                <w:lang w:val="en-US"/>
              </w:rPr>
              <w:t xml:space="preserve">B </w:t>
            </w:r>
            <w:r w:rsidRPr="006943C8">
              <w:rPr>
                <w:rFonts w:eastAsia="Calibri"/>
                <w:color w:val="000000"/>
              </w:rPr>
              <w:t xml:space="preserve">kategorijos kolektyvas </w:t>
            </w:r>
            <w:r w:rsidRPr="006943C8">
              <w:rPr>
                <w:color w:val="000000"/>
                <w:lang w:eastAsia="lt-LT"/>
              </w:rPr>
              <w:t>ne mažiau nei 6 kartus viešai koncertuoti</w:t>
            </w:r>
            <w:r w:rsidR="00434728" w:rsidRPr="006943C8">
              <w:rPr>
                <w:color w:val="000000"/>
                <w:lang w:eastAsia="lt-LT"/>
              </w:rPr>
              <w:t xml:space="preserve"> </w:t>
            </w:r>
            <w:r w:rsidRPr="006943C8">
              <w:rPr>
                <w:color w:val="000000"/>
                <w:lang w:eastAsia="lt-LT"/>
              </w:rPr>
              <w:t>/</w:t>
            </w:r>
            <w:r w:rsidR="00434728" w:rsidRPr="006943C8">
              <w:rPr>
                <w:color w:val="000000"/>
                <w:lang w:eastAsia="lt-LT"/>
              </w:rPr>
              <w:t xml:space="preserve"> </w:t>
            </w:r>
            <w:r w:rsidRPr="006943C8">
              <w:rPr>
                <w:color w:val="000000"/>
                <w:lang w:eastAsia="lt-LT"/>
              </w:rPr>
              <w:t xml:space="preserve">pasirodyti, </w:t>
            </w:r>
            <w:r w:rsidRPr="006943C8">
              <w:rPr>
                <w:color w:val="000000"/>
              </w:rPr>
              <w:t>iš kurių ne mažiau nei 2 kartus ne savo kolektyvo buveinės seniūnijoje pagal kultūros įstaigų užsakymą.</w:t>
            </w:r>
            <w:r w:rsidRPr="006943C8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4F416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1 balas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C783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630D8942" w14:textId="77777777" w:rsidTr="00D727F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D7381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3.</w:t>
            </w:r>
            <w:r w:rsidR="0037744F" w:rsidRPr="006943C8">
              <w:rPr>
                <w:rFonts w:eastAsia="Calibri"/>
                <w:color w:val="000000"/>
              </w:rPr>
              <w:t>4</w:t>
            </w:r>
            <w:r w:rsidRPr="006943C8">
              <w:rPr>
                <w:rFonts w:eastAsia="Calibri"/>
                <w:color w:val="000000"/>
              </w:rPr>
              <w:t>.3.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4DE7A" w14:textId="77777777" w:rsidR="007C57C0" w:rsidRPr="006943C8" w:rsidRDefault="007C57C0" w:rsidP="00D727FD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 xml:space="preserve">C kategorijos kolektyvas </w:t>
            </w:r>
            <w:r w:rsidRPr="006943C8">
              <w:rPr>
                <w:color w:val="000000"/>
              </w:rPr>
              <w:t>ne mažiau nei 4 kartus viešai koncertuoti</w:t>
            </w:r>
            <w:r w:rsidR="00434728" w:rsidRPr="006943C8">
              <w:rPr>
                <w:color w:val="000000"/>
              </w:rPr>
              <w:t xml:space="preserve"> </w:t>
            </w:r>
            <w:r w:rsidRPr="006943C8">
              <w:rPr>
                <w:color w:val="000000"/>
              </w:rPr>
              <w:t>/</w:t>
            </w:r>
            <w:r w:rsidR="00434728" w:rsidRPr="006943C8">
              <w:rPr>
                <w:color w:val="000000"/>
              </w:rPr>
              <w:t xml:space="preserve"> </w:t>
            </w:r>
            <w:r w:rsidRPr="006943C8">
              <w:rPr>
                <w:color w:val="000000"/>
              </w:rPr>
              <w:t xml:space="preserve">pasirodyti savo buveinės seniūnijoje.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B7B427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pacing w:line="256" w:lineRule="auto"/>
              <w:jc w:val="both"/>
              <w:rPr>
                <w:rFonts w:eastAsia="Calibri"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>1 balas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2119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  <w:tr w:rsidR="00FF2AD8" w:rsidRPr="00FF2AD8" w14:paraId="56B496F1" w14:textId="77777777" w:rsidTr="00D727FD">
        <w:tc>
          <w:tcPr>
            <w:tcW w:w="12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78644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right"/>
              <w:rPr>
                <w:rFonts w:eastAsia="Calibri"/>
                <w:b/>
                <w:bCs/>
                <w:color w:val="000000"/>
              </w:rPr>
            </w:pPr>
            <w:r w:rsidRPr="006943C8">
              <w:rPr>
                <w:b/>
                <w:bCs/>
                <w:color w:val="000000"/>
              </w:rPr>
              <w:t xml:space="preserve">                                        </w:t>
            </w:r>
            <w:r w:rsidRPr="006943C8">
              <w:rPr>
                <w:rFonts w:eastAsia="Calibri"/>
                <w:color w:val="000000"/>
              </w:rPr>
              <w:t>Iš viso balų (3.1.</w:t>
            </w:r>
            <w:r w:rsidR="00434728" w:rsidRPr="006943C8">
              <w:rPr>
                <w:rFonts w:eastAsia="Calibri"/>
                <w:color w:val="000000"/>
              </w:rPr>
              <w:t>–</w:t>
            </w:r>
            <w:r w:rsidRPr="006943C8">
              <w:rPr>
                <w:rFonts w:eastAsia="Calibri"/>
                <w:color w:val="000000"/>
              </w:rPr>
              <w:t>3.</w:t>
            </w:r>
            <w:r w:rsidR="0037744F" w:rsidRPr="006943C8">
              <w:rPr>
                <w:rFonts w:eastAsia="Calibri"/>
                <w:color w:val="000000"/>
              </w:rPr>
              <w:t>4</w:t>
            </w:r>
            <w:r w:rsidRPr="006943C8">
              <w:rPr>
                <w:rFonts w:eastAsia="Calibri"/>
                <w:color w:val="000000"/>
              </w:rPr>
              <w:t xml:space="preserve">.3)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97A6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7C57C0" w:rsidRPr="00FF2AD8" w14:paraId="14DF9231" w14:textId="77777777" w:rsidTr="00D727FD">
        <w:trPr>
          <w:trHeight w:val="529"/>
        </w:trPr>
        <w:tc>
          <w:tcPr>
            <w:tcW w:w="12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F7B02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right"/>
              <w:rPr>
                <w:rFonts w:eastAsia="Calibri"/>
                <w:b/>
                <w:bCs/>
                <w:color w:val="000000"/>
              </w:rPr>
            </w:pPr>
            <w:r w:rsidRPr="006943C8">
              <w:rPr>
                <w:rFonts w:eastAsia="Calibri"/>
                <w:color w:val="000000"/>
              </w:rPr>
              <w:t xml:space="preserve">Bendra balų suma 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E54E" w14:textId="77777777" w:rsidR="007C57C0" w:rsidRPr="006943C8" w:rsidRDefault="007C57C0" w:rsidP="00D727FD">
            <w:pPr>
              <w:tabs>
                <w:tab w:val="left" w:pos="0"/>
                <w:tab w:val="left" w:pos="567"/>
              </w:tabs>
              <w:snapToGrid w:val="0"/>
              <w:spacing w:line="256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</w:tbl>
    <w:p w14:paraId="5FF825C2" w14:textId="77777777" w:rsidR="007C57C0" w:rsidRPr="006943C8" w:rsidRDefault="007C57C0" w:rsidP="007C57C0">
      <w:pPr>
        <w:rPr>
          <w:bCs/>
          <w:color w:val="000000"/>
        </w:rPr>
      </w:pPr>
    </w:p>
    <w:p w14:paraId="4DCD7A03" w14:textId="77777777" w:rsidR="00E1348D" w:rsidRPr="006943C8" w:rsidRDefault="007C57C0">
      <w:pPr>
        <w:rPr>
          <w:color w:val="000000"/>
        </w:rPr>
      </w:pPr>
      <w:r w:rsidRPr="006943C8">
        <w:rPr>
          <w:bCs/>
          <w:color w:val="000000"/>
        </w:rPr>
        <w:t xml:space="preserve"> </w:t>
      </w:r>
    </w:p>
    <w:sectPr w:rsidR="00E1348D" w:rsidRPr="006943C8" w:rsidSect="00FF2AD8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F2"/>
    <w:rsid w:val="00033B03"/>
    <w:rsid w:val="00331EF3"/>
    <w:rsid w:val="0037744F"/>
    <w:rsid w:val="00434728"/>
    <w:rsid w:val="00434CD6"/>
    <w:rsid w:val="00562A4B"/>
    <w:rsid w:val="006943C8"/>
    <w:rsid w:val="007C57C0"/>
    <w:rsid w:val="008F7AF2"/>
    <w:rsid w:val="00956657"/>
    <w:rsid w:val="00B9593F"/>
    <w:rsid w:val="00CC6EF9"/>
    <w:rsid w:val="00CF2EF6"/>
    <w:rsid w:val="00D727FD"/>
    <w:rsid w:val="00D869F4"/>
    <w:rsid w:val="00DE4D58"/>
    <w:rsid w:val="00E1348D"/>
    <w:rsid w:val="00EF4D0D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53D7"/>
  <w15:chartTrackingRefBased/>
  <w15:docId w15:val="{CF24FAEE-79BF-4BDA-B1B5-F39642EA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57C0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434728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1529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Taryba_JT</dc:creator>
  <cp:keywords/>
  <dc:description/>
  <cp:lastModifiedBy>Kristina Kožemiakinienė</cp:lastModifiedBy>
  <cp:revision>2</cp:revision>
  <dcterms:created xsi:type="dcterms:W3CDTF">2022-12-19T07:39:00Z</dcterms:created>
  <dcterms:modified xsi:type="dcterms:W3CDTF">2022-12-19T07:39:00Z</dcterms:modified>
</cp:coreProperties>
</file>