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5943DB" w:rsidRDefault="005943DB" w:rsidP="005943DB">
      <w:pPr>
        <w:jc w:val="right"/>
        <w:rPr>
          <w:b/>
        </w:rPr>
      </w:pPr>
    </w:p>
    <w:p w14:paraId="07F422C6" w14:textId="77777777" w:rsidR="00A1571A" w:rsidRPr="00A1571A" w:rsidRDefault="00A1571A" w:rsidP="00A1571A">
      <w:pPr>
        <w:jc w:val="center"/>
        <w:rPr>
          <w:b/>
          <w:caps/>
        </w:rPr>
      </w:pPr>
      <w:r w:rsidRPr="00A1571A">
        <w:rPr>
          <w:b/>
          <w:caps/>
        </w:rPr>
        <w:t>ŠILUTĖS RAJONO SAVIVALDYBĖS</w:t>
      </w:r>
    </w:p>
    <w:p w14:paraId="106648D4" w14:textId="3BE6B3C9" w:rsidR="00A1571A" w:rsidRDefault="00A1571A" w:rsidP="00A1571A">
      <w:pPr>
        <w:jc w:val="center"/>
        <w:rPr>
          <w:b/>
          <w:caps/>
        </w:rPr>
      </w:pPr>
      <w:r w:rsidRPr="00A1571A">
        <w:rPr>
          <w:b/>
          <w:caps/>
        </w:rPr>
        <w:t>TARYBA</w:t>
      </w:r>
    </w:p>
    <w:p w14:paraId="1D3CE20A" w14:textId="77777777" w:rsidR="00A1571A" w:rsidRDefault="00A1571A" w:rsidP="001C1526">
      <w:pPr>
        <w:rPr>
          <w:b/>
          <w:caps/>
        </w:rPr>
      </w:pPr>
    </w:p>
    <w:p w14:paraId="73A7EA71" w14:textId="7FDB5AF2" w:rsidR="00F25F3A" w:rsidRDefault="00F25F3A" w:rsidP="00F25F3A">
      <w:pPr>
        <w:jc w:val="center"/>
        <w:rPr>
          <w:b/>
          <w:caps/>
        </w:rPr>
      </w:pPr>
      <w:r>
        <w:rPr>
          <w:b/>
          <w:caps/>
        </w:rPr>
        <w:t>sprendimas</w:t>
      </w:r>
    </w:p>
    <w:p w14:paraId="2AD09CEC" w14:textId="50FA59F6" w:rsidR="001211A5" w:rsidRPr="00DB3B9B" w:rsidRDefault="00EB6957" w:rsidP="001211A5">
      <w:pPr>
        <w:jc w:val="center"/>
        <w:rPr>
          <w:b/>
          <w:bCs/>
        </w:rPr>
      </w:pPr>
      <w:bookmarkStart w:id="0" w:name="_Hlk156834870"/>
      <w:r>
        <w:rPr>
          <w:b/>
          <w:caps/>
        </w:rPr>
        <w:t xml:space="preserve">DĖL </w:t>
      </w:r>
      <w:r w:rsidR="0025573F">
        <w:rPr>
          <w:b/>
          <w:caps/>
        </w:rPr>
        <w:t xml:space="preserve">PRITARIMO </w:t>
      </w:r>
      <w:r w:rsidR="00576115">
        <w:rPr>
          <w:b/>
          <w:caps/>
        </w:rPr>
        <w:t xml:space="preserve">ĮGYVENDINTI </w:t>
      </w:r>
      <w:r w:rsidR="006D5D27" w:rsidRPr="006D5D27">
        <w:rPr>
          <w:b/>
          <w:bCs/>
          <w:shd w:val="clear" w:color="auto" w:fill="FFFFFF"/>
        </w:rPr>
        <w:t>PROJEKT</w:t>
      </w:r>
      <w:r w:rsidR="00576115">
        <w:rPr>
          <w:b/>
          <w:bCs/>
          <w:shd w:val="clear" w:color="auto" w:fill="FFFFFF"/>
        </w:rPr>
        <w:t>Ą</w:t>
      </w:r>
      <w:r w:rsidR="006D5D27" w:rsidRPr="006D5D27">
        <w:rPr>
          <w:b/>
          <w:bCs/>
          <w:shd w:val="clear" w:color="auto" w:fill="FFFFFF"/>
        </w:rPr>
        <w:t xml:space="preserve"> „</w:t>
      </w:r>
      <w:bookmarkStart w:id="1" w:name="_Hlk166487616"/>
      <w:r w:rsidR="00CD27B2">
        <w:rPr>
          <w:b/>
          <w:bCs/>
          <w:shd w:val="clear" w:color="auto" w:fill="FFFFFF"/>
        </w:rPr>
        <w:t>VISOS DIENOS MOKYKLOS PASLAUGŲ SUKŪRIMAS IR UŽTIKRINIMAS“</w:t>
      </w:r>
      <w:bookmarkEnd w:id="1"/>
    </w:p>
    <w:p w14:paraId="7C64F46B" w14:textId="0FFC379F" w:rsidR="00B85C7B" w:rsidRDefault="006D5D27" w:rsidP="008E166E">
      <w:pPr>
        <w:jc w:val="center"/>
      </w:pPr>
      <w:r w:rsidRPr="006D5D27">
        <w:rPr>
          <w:b/>
          <w:bCs/>
          <w:shd w:val="clear" w:color="auto" w:fill="FFFFFF"/>
        </w:rPr>
        <w:t xml:space="preserve"> </w:t>
      </w:r>
      <w:bookmarkEnd w:id="0"/>
    </w:p>
    <w:p w14:paraId="5178B9D8" w14:textId="67C1170E" w:rsidR="00F25F3A" w:rsidRDefault="00B6640C" w:rsidP="00F25F3A">
      <w:pPr>
        <w:jc w:val="center"/>
      </w:pPr>
      <w:r>
        <w:t>20</w:t>
      </w:r>
      <w:r w:rsidR="00C20CEB">
        <w:t>2</w:t>
      </w:r>
      <w:r w:rsidR="006D5D27">
        <w:t>4</w:t>
      </w:r>
      <w:r>
        <w:t xml:space="preserve"> </w:t>
      </w:r>
      <w:r w:rsidR="00F25F3A">
        <w:t>m.</w:t>
      </w:r>
      <w:r w:rsidR="00BF2D08">
        <w:t xml:space="preserve"> </w:t>
      </w:r>
      <w:r w:rsidR="009E1FEC">
        <w:t xml:space="preserve">               </w:t>
      </w:r>
      <w:r w:rsidR="001C1526">
        <w:t xml:space="preserve"> </w:t>
      </w:r>
      <w:r>
        <w:t>d. Nr.</w:t>
      </w:r>
      <w:r w:rsidR="00EB6957">
        <w:t xml:space="preserve"> T1</w:t>
      </w:r>
      <w:r w:rsidR="001211A5">
        <w:t>-</w:t>
      </w:r>
    </w:p>
    <w:p w14:paraId="1F7E6B10" w14:textId="77777777" w:rsidR="00F25F3A" w:rsidRDefault="00F25F3A" w:rsidP="00F25F3A">
      <w:pPr>
        <w:jc w:val="center"/>
      </w:pPr>
      <w:r>
        <w:t>Šilutė</w:t>
      </w:r>
    </w:p>
    <w:p w14:paraId="137C4A2F" w14:textId="77777777" w:rsidR="00C20CEB" w:rsidRDefault="00C20CEB" w:rsidP="00F25F3A"/>
    <w:p w14:paraId="7B402AD4" w14:textId="000D2036" w:rsidR="001211A5" w:rsidRDefault="006D5D27" w:rsidP="001211A5">
      <w:pPr>
        <w:ind w:firstLine="840"/>
        <w:jc w:val="both"/>
      </w:pPr>
      <w:r w:rsidRPr="006D5D27">
        <w:t>Vadovaudamasi Lietuvos Respublikos vietos savivaldos įstatymo 15 straipsnio 4 dalimi,</w:t>
      </w:r>
      <w:r>
        <w:t xml:space="preserve"> Šilutės rajono savivaldybės tarybos 2023 m. gruodžio 21 d. sprendim</w:t>
      </w:r>
      <w:r w:rsidR="00D32BB0">
        <w:t>u</w:t>
      </w:r>
      <w:r>
        <w:t xml:space="preserve"> Nr. T1-192 </w:t>
      </w:r>
      <w:r w:rsidR="00D32BB0" w:rsidRPr="00D32BB0">
        <w:t>pat</w:t>
      </w:r>
      <w:r w:rsidR="000332A1">
        <w:t>v</w:t>
      </w:r>
      <w:r w:rsidR="00D32BB0" w:rsidRPr="00D32BB0">
        <w:t xml:space="preserve">irtinto Šilutės rajono savivaldybės vardu sudaromų sutarčių pasirašymo tvarkos aprašo </w:t>
      </w:r>
      <w:r>
        <w:t>3.6 punktu,</w:t>
      </w:r>
      <w:r w:rsidR="001211A5">
        <w:t xml:space="preserve"> </w:t>
      </w:r>
      <w:r w:rsidR="0025573F" w:rsidRPr="0025573F">
        <w:t>2022</w:t>
      </w:r>
      <w:r w:rsidR="0025573F">
        <w:t>–</w:t>
      </w:r>
      <w:r w:rsidR="0025573F" w:rsidRPr="0025573F">
        <w:t xml:space="preserve">2030 metų </w:t>
      </w:r>
    </w:p>
    <w:p w14:paraId="2236B010" w14:textId="43D9CBA3" w:rsidR="00F25F3A" w:rsidRDefault="001211A5" w:rsidP="00AE1B32">
      <w:pPr>
        <w:jc w:val="both"/>
      </w:pPr>
      <w:r w:rsidRPr="00DB3B9B">
        <w:t>Regioninės pažangos priemonės Nr. 12-003-03-02-17 (RE) „Plėtoti įvairialypį švietimą vykdant visos dienos mokyklų veiklą“ finansavimo gairėmis, patvirtintomis Lietuvos Respublikos švietimo, mokslo ir sporto ministro 2022 m. spalio 13 d. įsakymu Nr. V-1637 „Dėl regioninės pažangos priemonės Nr. 12-003-03-02-17</w:t>
      </w:r>
      <w:r>
        <w:t xml:space="preserve"> </w:t>
      </w:r>
      <w:r w:rsidRPr="00DB3B9B">
        <w:t xml:space="preserve">(RE) „Plėtoti įvairialypį švietimą vykdant visos dienos mokyklų veiklą“ finansavimo gairių </w:t>
      </w:r>
      <w:r>
        <w:t>patvirtinimo“</w:t>
      </w:r>
      <w:r w:rsidR="000332A1">
        <w:t>,</w:t>
      </w:r>
      <w:r w:rsidR="00AE1B32">
        <w:t xml:space="preserve"> </w:t>
      </w:r>
      <w:r w:rsidR="00F25F3A">
        <w:t>Šilutės rajono savivaldyb</w:t>
      </w:r>
      <w:r w:rsidR="00CD0B7D">
        <w:t xml:space="preserve">ės taryba </w:t>
      </w:r>
      <w:r w:rsidR="00AE1B32">
        <w:t xml:space="preserve"> </w:t>
      </w:r>
      <w:r w:rsidR="00CD0B7D">
        <w:t>n u s p r e n d ž i a</w:t>
      </w:r>
      <w:r w:rsidR="00F25F3A">
        <w:t>:</w:t>
      </w:r>
    </w:p>
    <w:p w14:paraId="61903165" w14:textId="7259C113" w:rsidR="00A51B92" w:rsidRDefault="006D5D27" w:rsidP="0024093B">
      <w:pPr>
        <w:pStyle w:val="Sraopastraipa"/>
        <w:numPr>
          <w:ilvl w:val="0"/>
          <w:numId w:val="2"/>
        </w:numPr>
        <w:tabs>
          <w:tab w:val="left" w:pos="851"/>
          <w:tab w:val="left" w:pos="1134"/>
        </w:tabs>
        <w:ind w:left="0" w:firstLine="851"/>
        <w:jc w:val="both"/>
      </w:pPr>
      <w:r w:rsidRPr="006D5D27">
        <w:t>Pritarti projekto „</w:t>
      </w:r>
      <w:r w:rsidR="00CD27B2">
        <w:t>Visos dienos mokyklos paslaugų sukūrimas ir užtikrinimas</w:t>
      </w:r>
      <w:r w:rsidRPr="006D5D27">
        <w:t>“ (toliau – Projektas)</w:t>
      </w:r>
      <w:r w:rsidR="00580B93">
        <w:t xml:space="preserve"> rengimui ir</w:t>
      </w:r>
      <w:r w:rsidRPr="006D5D27">
        <w:t xml:space="preserve"> įgyvendinimui, </w:t>
      </w:r>
      <w:r>
        <w:t>Šilutės</w:t>
      </w:r>
      <w:r w:rsidRPr="006D5D27">
        <w:t xml:space="preserve"> rajono savivaldybės administracijai dalyvaujant pareiškėjo teisėmis,</w:t>
      </w:r>
      <w:r w:rsidR="00580B93">
        <w:t xml:space="preserve"> </w:t>
      </w:r>
      <w:r w:rsidR="00AE1B32">
        <w:t xml:space="preserve">o Šilutės Žibų pradinei mokyklai, Šilutės Pamario progimnazijai, Šilutės Martyno Jankaus </w:t>
      </w:r>
      <w:r w:rsidR="000332A1">
        <w:t xml:space="preserve">pagrindinei </w:t>
      </w:r>
      <w:r w:rsidR="00AE1B32">
        <w:t>mokyklai, Šilutės r. Vainuto gimnazijai, Šilutės r</w:t>
      </w:r>
      <w:r w:rsidR="001653A2">
        <w:t>.</w:t>
      </w:r>
      <w:r w:rsidR="00AE1B32">
        <w:t xml:space="preserve"> Žemaičių Naumiesčio gimnazijai, Šilutės r</w:t>
      </w:r>
      <w:r w:rsidR="001653A2">
        <w:t>.</w:t>
      </w:r>
      <w:r w:rsidR="00AE1B32">
        <w:t xml:space="preserve"> Žemaičių Naumiesčio mokyklai-darželiui, Šilutės r. Usėnų pagrindinei mokyklai, Šilutės r. Juknaičių pagrindinei mokyklai, Šilutės r. Vilkyčių pagrindinei mokyklai, Šilutės r. Kintų pagrindinei mokyklai, Šilutės r. Saugų Jurgio Mikšo pagrindinei mokyklai, Šilutės r. Švėkšnos „Saulės“ gimnazijai</w:t>
      </w:r>
      <w:bookmarkStart w:id="2" w:name="_Hlk157611694"/>
      <w:r w:rsidR="00AE1B32">
        <w:t xml:space="preserve"> </w:t>
      </w:r>
      <w:r w:rsidRPr="006D5D27">
        <w:t>dalyvaujant partneri</w:t>
      </w:r>
      <w:r w:rsidR="00580B93">
        <w:t>ų</w:t>
      </w:r>
      <w:r w:rsidRPr="006D5D27">
        <w:t xml:space="preserve"> teisėmis</w:t>
      </w:r>
      <w:bookmarkEnd w:id="2"/>
      <w:r w:rsidR="00CE4FF1">
        <w:t>.</w:t>
      </w:r>
    </w:p>
    <w:p w14:paraId="575FC32F" w14:textId="77777777" w:rsidR="00CE4FF1" w:rsidRDefault="00CE4FF1" w:rsidP="00CE4FF1">
      <w:pPr>
        <w:pStyle w:val="Sraopastraipa"/>
        <w:numPr>
          <w:ilvl w:val="0"/>
          <w:numId w:val="2"/>
        </w:numPr>
        <w:tabs>
          <w:tab w:val="left" w:pos="993"/>
        </w:tabs>
        <w:jc w:val="both"/>
      </w:pPr>
      <w:r>
        <w:t>Prisidėti prie Projekto finansavimo iš savivaldybės biudžeto ne mažiau kaip 15 proc. visų</w:t>
      </w:r>
    </w:p>
    <w:p w14:paraId="6CF684A7" w14:textId="1EDC59EB" w:rsidR="00CE4FF1" w:rsidRDefault="00CE4FF1" w:rsidP="00CE4FF1">
      <w:pPr>
        <w:tabs>
          <w:tab w:val="left" w:pos="993"/>
        </w:tabs>
        <w:jc w:val="both"/>
      </w:pPr>
      <w:r>
        <w:t>tinkamų finansuoti Projekto išlaidų ir užtikrinti netinkamų finansuoti, tačiau šiam Projektui įgyvendinti būtinų išlaidų padengimą ir tinkamų finansuoti išlaidų, kurių nepadengia Projektui skiriama parama, dalį</w:t>
      </w:r>
      <w:r w:rsidRPr="00756D77">
        <w:t>.</w:t>
      </w:r>
    </w:p>
    <w:p w14:paraId="3032314C" w14:textId="65A3DBC4" w:rsidR="00D32BB0" w:rsidRDefault="000873F2" w:rsidP="00D32BB0">
      <w:pPr>
        <w:tabs>
          <w:tab w:val="left" w:pos="993"/>
        </w:tabs>
        <w:ind w:firstLine="851"/>
        <w:jc w:val="both"/>
      </w:pPr>
      <w:r>
        <w:t>3</w:t>
      </w:r>
      <w:r w:rsidR="00D32BB0">
        <w:t xml:space="preserve">. </w:t>
      </w:r>
      <w:r w:rsidR="00D32BB0" w:rsidRPr="00756D77">
        <w:t>Pritarti Projekto partnerystės sutar</w:t>
      </w:r>
      <w:r w:rsidR="00D32BB0">
        <w:t>čiai</w:t>
      </w:r>
      <w:r w:rsidR="00D32BB0" w:rsidRPr="00756D77">
        <w:t xml:space="preserve"> tarp </w:t>
      </w:r>
      <w:r w:rsidR="00D32BB0">
        <w:t>Šilutės</w:t>
      </w:r>
      <w:r w:rsidR="00D32BB0" w:rsidRPr="00756D77">
        <w:t xml:space="preserve"> rajono savivaldybės administracijos ir </w:t>
      </w:r>
      <w:r w:rsidR="00580B93">
        <w:t>Projekto partnerių</w:t>
      </w:r>
      <w:r w:rsidR="0024093B">
        <w:t xml:space="preserve"> (pridedama)</w:t>
      </w:r>
      <w:r w:rsidR="00D32BB0" w:rsidRPr="00756D77">
        <w:t>.</w:t>
      </w:r>
    </w:p>
    <w:p w14:paraId="64CDC795" w14:textId="0E081E8D" w:rsidR="006D5D27" w:rsidRDefault="000873F2" w:rsidP="006D5D27">
      <w:pPr>
        <w:tabs>
          <w:tab w:val="left" w:pos="993"/>
        </w:tabs>
        <w:ind w:firstLine="851"/>
        <w:jc w:val="both"/>
      </w:pPr>
      <w:r>
        <w:t>4</w:t>
      </w:r>
      <w:r w:rsidR="006D5D27">
        <w:t>. Įgalioti Administracijos direktorių</w:t>
      </w:r>
      <w:r w:rsidR="00D32BB0">
        <w:t>,</w:t>
      </w:r>
      <w:r w:rsidR="00D32BB0" w:rsidRPr="00D32BB0">
        <w:t xml:space="preserve"> o tarnybinių komandiruočių, atostogų, ligos ar kitais atvejais, kai jis negali eiti pareigų, Savivaldybės administracijos direktorių pavaduojantį asmenį,</w:t>
      </w:r>
      <w:r w:rsidR="006D5D27">
        <w:t xml:space="preserve"> pasirašyti visus</w:t>
      </w:r>
      <w:r w:rsidR="0059681C">
        <w:t xml:space="preserve"> </w:t>
      </w:r>
      <w:r w:rsidR="006D5D27">
        <w:t>su projektu susijusius dokumentus.</w:t>
      </w:r>
    </w:p>
    <w:p w14:paraId="0E860840" w14:textId="6EDCBE5B" w:rsidR="00BB3F3B" w:rsidRDefault="000873F2" w:rsidP="00756D77">
      <w:pPr>
        <w:tabs>
          <w:tab w:val="left" w:pos="1134"/>
        </w:tabs>
        <w:ind w:firstLine="851"/>
        <w:jc w:val="both"/>
      </w:pPr>
      <w:r>
        <w:t>5</w:t>
      </w:r>
      <w:r w:rsidR="00756D77">
        <w:t xml:space="preserve">. </w:t>
      </w:r>
      <w:r w:rsidR="00B82F21" w:rsidRPr="00B82F21">
        <w:t>Skelbti šį sprendimą Šilutės rajono savivaldybės int</w:t>
      </w:r>
      <w:r w:rsidR="00F80E73">
        <w:t>erneto svetainėje</w:t>
      </w:r>
      <w:r w:rsidR="00A1571A">
        <w:t xml:space="preserve"> www.silute.lt</w:t>
      </w:r>
      <w:r w:rsidR="00B82F21" w:rsidRPr="00B82F21">
        <w:t>.</w:t>
      </w:r>
    </w:p>
    <w:p w14:paraId="744705B7" w14:textId="7A72A00A" w:rsidR="00BB3F3B" w:rsidRDefault="00756D77" w:rsidP="00756D77">
      <w:pPr>
        <w:ind w:firstLine="851"/>
        <w:jc w:val="both"/>
      </w:pPr>
      <w:r w:rsidRPr="00756D77">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7DC0A000" w14:textId="77777777" w:rsidR="00B55BBF" w:rsidRDefault="00B55BBF" w:rsidP="00F25F3A"/>
    <w:p w14:paraId="30A3A610" w14:textId="46EB2379" w:rsidR="00F25F3A" w:rsidRDefault="00F25F3A" w:rsidP="00F25F3A">
      <w:r>
        <w:t>Savivaldybės meras</w:t>
      </w:r>
      <w:r w:rsidR="006B26A2">
        <w:tab/>
      </w:r>
      <w:r w:rsidR="006B26A2">
        <w:tab/>
      </w:r>
      <w:r w:rsidR="006B26A2">
        <w:tab/>
      </w:r>
      <w:r w:rsidR="006B26A2">
        <w:tab/>
        <w:t xml:space="preserve">                 Vytautas Laurinaitis </w:t>
      </w:r>
    </w:p>
    <w:p w14:paraId="16374F4A" w14:textId="77777777" w:rsidR="00721881" w:rsidRDefault="00721881" w:rsidP="004B7D10">
      <w:pPr>
        <w:jc w:val="both"/>
        <w:rPr>
          <w:lang w:eastAsia="en-US"/>
        </w:rPr>
      </w:pPr>
    </w:p>
    <w:p w14:paraId="22DFBF90" w14:textId="2A0C2E73" w:rsidR="00BB3F3B" w:rsidRPr="00BB3F3B" w:rsidRDefault="00BD4195" w:rsidP="0059390F">
      <w:pPr>
        <w:tabs>
          <w:tab w:val="left" w:pos="7160"/>
        </w:tabs>
        <w:jc w:val="both"/>
        <w:rPr>
          <w:color w:val="000000"/>
        </w:rPr>
      </w:pPr>
      <w:r>
        <w:rPr>
          <w:color w:val="000000"/>
        </w:rPr>
        <w:t>P</w:t>
      </w:r>
      <w:r w:rsidR="00BB3F3B" w:rsidRPr="00BB3F3B">
        <w:rPr>
          <w:color w:val="000000"/>
        </w:rPr>
        <w:t xml:space="preserve">arengė </w:t>
      </w:r>
      <w:r w:rsidR="00BB3F3B" w:rsidRPr="00BB3F3B">
        <w:rPr>
          <w:color w:val="000000"/>
        </w:rPr>
        <w:tab/>
      </w:r>
    </w:p>
    <w:p w14:paraId="7CC4C90E" w14:textId="06038C8C" w:rsidR="00BB3F3B" w:rsidRPr="00BB3F3B" w:rsidRDefault="00CE4FF1" w:rsidP="00BB3F3B">
      <w:pPr>
        <w:rPr>
          <w:lang w:eastAsia="zh-CN"/>
        </w:rPr>
      </w:pPr>
      <w:r>
        <w:rPr>
          <w:color w:val="000000"/>
        </w:rPr>
        <w:t>Indrė Peteraitytė-Nausėdienė</w:t>
      </w:r>
      <w:r w:rsidR="00BB3F3B" w:rsidRPr="00BB3F3B">
        <w:rPr>
          <w:color w:val="000000"/>
        </w:rPr>
        <w:t xml:space="preserve">, </w:t>
      </w:r>
      <w:r w:rsidR="00BB3F3B" w:rsidRPr="00BB3F3B">
        <w:rPr>
          <w:lang w:eastAsia="zh-CN"/>
        </w:rPr>
        <w:t>tel.</w:t>
      </w:r>
      <w:r w:rsidR="00BB3F3B">
        <w:rPr>
          <w:lang w:eastAsia="zh-CN"/>
        </w:rPr>
        <w:t xml:space="preserve"> Nr.</w:t>
      </w:r>
      <w:r w:rsidR="00BB3F3B" w:rsidRPr="00BB3F3B">
        <w:rPr>
          <w:lang w:eastAsia="zh-CN"/>
        </w:rPr>
        <w:t xml:space="preserve"> </w:t>
      </w:r>
      <w:r w:rsidR="00A1571A">
        <w:rPr>
          <w:lang w:eastAsia="zh-CN"/>
        </w:rPr>
        <w:t>+370</w:t>
      </w:r>
      <w:r w:rsidR="00BB3F3B" w:rsidRPr="00BB3F3B">
        <w:rPr>
          <w:lang w:eastAsia="zh-CN"/>
        </w:rPr>
        <w:t xml:space="preserve"> 441 79 2</w:t>
      </w:r>
      <w:r w:rsidR="00AE1B32">
        <w:rPr>
          <w:lang w:eastAsia="zh-CN"/>
        </w:rPr>
        <w:t>50</w:t>
      </w:r>
      <w:r w:rsidR="00BB3F3B" w:rsidRPr="00BB3F3B">
        <w:rPr>
          <w:lang w:eastAsia="zh-CN"/>
        </w:rPr>
        <w:t xml:space="preserve">, el. p. </w:t>
      </w:r>
      <w:hyperlink r:id="rId9" w:history="1">
        <w:r w:rsidR="00AE1B32" w:rsidRPr="00AF124E">
          <w:rPr>
            <w:rStyle w:val="Hipersaitas"/>
            <w:lang w:eastAsia="zh-CN"/>
          </w:rPr>
          <w:t>indre.nausediene@silute.lt</w:t>
        </w:r>
      </w:hyperlink>
    </w:p>
    <w:p w14:paraId="246224CF" w14:textId="64CFC1A8" w:rsidR="00BB3F3B" w:rsidRPr="00BB3F3B" w:rsidRDefault="005A13F9" w:rsidP="00BB3F3B">
      <w:pPr>
        <w:rPr>
          <w:color w:val="000000"/>
        </w:rPr>
      </w:pPr>
      <w:r>
        <w:rPr>
          <w:color w:val="000000"/>
        </w:rPr>
        <w:t>202</w:t>
      </w:r>
      <w:r w:rsidR="00756D77">
        <w:rPr>
          <w:color w:val="000000"/>
        </w:rPr>
        <w:t>4</w:t>
      </w:r>
      <w:r>
        <w:rPr>
          <w:color w:val="000000"/>
        </w:rPr>
        <w:t>-</w:t>
      </w:r>
      <w:r w:rsidR="00756D77">
        <w:rPr>
          <w:color w:val="000000"/>
        </w:rPr>
        <w:t>0</w:t>
      </w:r>
      <w:r w:rsidR="00AE1B32">
        <w:rPr>
          <w:color w:val="000000"/>
        </w:rPr>
        <w:t>5-13</w:t>
      </w:r>
    </w:p>
    <w:sectPr w:rsidR="00BB3F3B" w:rsidRPr="00BB3F3B" w:rsidSect="00BF7CA7">
      <w:foot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2F13D3" w14:textId="77777777" w:rsidR="00FA1028" w:rsidRDefault="00FA1028" w:rsidP="001D50EF">
      <w:r>
        <w:separator/>
      </w:r>
    </w:p>
  </w:endnote>
  <w:endnote w:type="continuationSeparator" w:id="0">
    <w:p w14:paraId="1CA4C988" w14:textId="77777777" w:rsidR="00FA1028" w:rsidRDefault="00FA1028"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465DF1" w14:textId="77777777" w:rsidR="00FA1028" w:rsidRDefault="00FA1028" w:rsidP="001D50EF">
      <w:r>
        <w:separator/>
      </w:r>
    </w:p>
  </w:footnote>
  <w:footnote w:type="continuationSeparator" w:id="0">
    <w:p w14:paraId="6C613D12" w14:textId="77777777" w:rsidR="00FA1028" w:rsidRDefault="00FA1028"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D271C"/>
    <w:multiLevelType w:val="hybridMultilevel"/>
    <w:tmpl w:val="C8969D84"/>
    <w:lvl w:ilvl="0" w:tplc="97E47C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B5A504A"/>
    <w:multiLevelType w:val="multilevel"/>
    <w:tmpl w:val="CCBCC972"/>
    <w:lvl w:ilvl="0">
      <w:start w:val="1"/>
      <w:numFmt w:val="decimal"/>
      <w:lvlText w:val="%1."/>
      <w:lvlJc w:val="left"/>
      <w:pPr>
        <w:ind w:left="1211"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1802652864">
    <w:abstractNumId w:val="1"/>
  </w:num>
  <w:num w:numId="2" w16cid:durableId="1613322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170E0"/>
    <w:rsid w:val="000178C5"/>
    <w:rsid w:val="000332A1"/>
    <w:rsid w:val="00035A84"/>
    <w:rsid w:val="00050D57"/>
    <w:rsid w:val="00071CBE"/>
    <w:rsid w:val="00076DC3"/>
    <w:rsid w:val="000873F2"/>
    <w:rsid w:val="00094A3C"/>
    <w:rsid w:val="000B6909"/>
    <w:rsid w:val="000F20C6"/>
    <w:rsid w:val="000F260F"/>
    <w:rsid w:val="001211A5"/>
    <w:rsid w:val="00126D42"/>
    <w:rsid w:val="00153810"/>
    <w:rsid w:val="001653A2"/>
    <w:rsid w:val="00172D9B"/>
    <w:rsid w:val="00193EBE"/>
    <w:rsid w:val="001B5160"/>
    <w:rsid w:val="001C11EA"/>
    <w:rsid w:val="001C1526"/>
    <w:rsid w:val="001D50EF"/>
    <w:rsid w:val="001E0413"/>
    <w:rsid w:val="001E0B39"/>
    <w:rsid w:val="0023190C"/>
    <w:rsid w:val="0024093B"/>
    <w:rsid w:val="0025573F"/>
    <w:rsid w:val="00287DA1"/>
    <w:rsid w:val="002D5876"/>
    <w:rsid w:val="003237E3"/>
    <w:rsid w:val="0037464E"/>
    <w:rsid w:val="00374BAD"/>
    <w:rsid w:val="003762C5"/>
    <w:rsid w:val="00392FE1"/>
    <w:rsid w:val="003B6398"/>
    <w:rsid w:val="003C1064"/>
    <w:rsid w:val="003C33B9"/>
    <w:rsid w:val="003D1B16"/>
    <w:rsid w:val="003D28BB"/>
    <w:rsid w:val="003E5774"/>
    <w:rsid w:val="003F6B77"/>
    <w:rsid w:val="004065DB"/>
    <w:rsid w:val="004729D9"/>
    <w:rsid w:val="00474FB2"/>
    <w:rsid w:val="004802CB"/>
    <w:rsid w:val="00480DCD"/>
    <w:rsid w:val="004911AE"/>
    <w:rsid w:val="004A0DA7"/>
    <w:rsid w:val="004A182A"/>
    <w:rsid w:val="004B1B6B"/>
    <w:rsid w:val="004B3FFA"/>
    <w:rsid w:val="004B7D10"/>
    <w:rsid w:val="004E1251"/>
    <w:rsid w:val="004E6F2B"/>
    <w:rsid w:val="004F7251"/>
    <w:rsid w:val="005441FB"/>
    <w:rsid w:val="0056113F"/>
    <w:rsid w:val="00576115"/>
    <w:rsid w:val="00580B93"/>
    <w:rsid w:val="00581FB7"/>
    <w:rsid w:val="0059390F"/>
    <w:rsid w:val="005943DB"/>
    <w:rsid w:val="0059681C"/>
    <w:rsid w:val="005A13F9"/>
    <w:rsid w:val="005A3DD4"/>
    <w:rsid w:val="005B7BEE"/>
    <w:rsid w:val="005D1311"/>
    <w:rsid w:val="005E75D8"/>
    <w:rsid w:val="005F0B8D"/>
    <w:rsid w:val="005F55A8"/>
    <w:rsid w:val="006013A3"/>
    <w:rsid w:val="00641750"/>
    <w:rsid w:val="00662A46"/>
    <w:rsid w:val="00674EB4"/>
    <w:rsid w:val="0068501F"/>
    <w:rsid w:val="006947CC"/>
    <w:rsid w:val="006A68C0"/>
    <w:rsid w:val="006B26A2"/>
    <w:rsid w:val="006D5D27"/>
    <w:rsid w:val="006E7AFA"/>
    <w:rsid w:val="006F06CC"/>
    <w:rsid w:val="006F5DE8"/>
    <w:rsid w:val="00706384"/>
    <w:rsid w:val="00721881"/>
    <w:rsid w:val="00756D77"/>
    <w:rsid w:val="00760DD0"/>
    <w:rsid w:val="00796D9A"/>
    <w:rsid w:val="007C2E51"/>
    <w:rsid w:val="007F3220"/>
    <w:rsid w:val="00802D28"/>
    <w:rsid w:val="0081022C"/>
    <w:rsid w:val="008450A1"/>
    <w:rsid w:val="00862705"/>
    <w:rsid w:val="00881D87"/>
    <w:rsid w:val="008C7A4D"/>
    <w:rsid w:val="008D6F3B"/>
    <w:rsid w:val="008E166E"/>
    <w:rsid w:val="008E21B6"/>
    <w:rsid w:val="00907832"/>
    <w:rsid w:val="00930503"/>
    <w:rsid w:val="00946768"/>
    <w:rsid w:val="009474DF"/>
    <w:rsid w:val="00964956"/>
    <w:rsid w:val="009702D1"/>
    <w:rsid w:val="00977C91"/>
    <w:rsid w:val="009843AF"/>
    <w:rsid w:val="00985436"/>
    <w:rsid w:val="0099699F"/>
    <w:rsid w:val="009A2576"/>
    <w:rsid w:val="009B58B6"/>
    <w:rsid w:val="009D7524"/>
    <w:rsid w:val="009E1293"/>
    <w:rsid w:val="009E1FEC"/>
    <w:rsid w:val="009E6FBF"/>
    <w:rsid w:val="00A1571A"/>
    <w:rsid w:val="00A1669B"/>
    <w:rsid w:val="00A167D2"/>
    <w:rsid w:val="00A20630"/>
    <w:rsid w:val="00A31665"/>
    <w:rsid w:val="00A51B92"/>
    <w:rsid w:val="00AB0494"/>
    <w:rsid w:val="00AB6FAD"/>
    <w:rsid w:val="00AB79C9"/>
    <w:rsid w:val="00AD5055"/>
    <w:rsid w:val="00AE1B32"/>
    <w:rsid w:val="00B026B8"/>
    <w:rsid w:val="00B11918"/>
    <w:rsid w:val="00B54AF3"/>
    <w:rsid w:val="00B55BBF"/>
    <w:rsid w:val="00B6640C"/>
    <w:rsid w:val="00B66A4E"/>
    <w:rsid w:val="00B82F21"/>
    <w:rsid w:val="00B85C7B"/>
    <w:rsid w:val="00BA4939"/>
    <w:rsid w:val="00BB3F3B"/>
    <w:rsid w:val="00BD0A48"/>
    <w:rsid w:val="00BD2BBA"/>
    <w:rsid w:val="00BD4195"/>
    <w:rsid w:val="00BE68EE"/>
    <w:rsid w:val="00BF2D08"/>
    <w:rsid w:val="00BF7CA7"/>
    <w:rsid w:val="00C0011E"/>
    <w:rsid w:val="00C10077"/>
    <w:rsid w:val="00C20CEB"/>
    <w:rsid w:val="00C338D1"/>
    <w:rsid w:val="00C60F7B"/>
    <w:rsid w:val="00C613BC"/>
    <w:rsid w:val="00C6245E"/>
    <w:rsid w:val="00C66CAD"/>
    <w:rsid w:val="00C67210"/>
    <w:rsid w:val="00C67AB3"/>
    <w:rsid w:val="00C70679"/>
    <w:rsid w:val="00C7262B"/>
    <w:rsid w:val="00CA3958"/>
    <w:rsid w:val="00CB208A"/>
    <w:rsid w:val="00CD0B7D"/>
    <w:rsid w:val="00CD27B2"/>
    <w:rsid w:val="00CE4FF1"/>
    <w:rsid w:val="00D10319"/>
    <w:rsid w:val="00D32BB0"/>
    <w:rsid w:val="00D4546D"/>
    <w:rsid w:val="00D47BF6"/>
    <w:rsid w:val="00D746E3"/>
    <w:rsid w:val="00DA0CBB"/>
    <w:rsid w:val="00DB6D09"/>
    <w:rsid w:val="00DC7FC7"/>
    <w:rsid w:val="00DF083B"/>
    <w:rsid w:val="00E10224"/>
    <w:rsid w:val="00E10740"/>
    <w:rsid w:val="00E12F58"/>
    <w:rsid w:val="00E15CC7"/>
    <w:rsid w:val="00E26A6A"/>
    <w:rsid w:val="00E426F0"/>
    <w:rsid w:val="00E4576A"/>
    <w:rsid w:val="00E600BA"/>
    <w:rsid w:val="00E62D9D"/>
    <w:rsid w:val="00E66807"/>
    <w:rsid w:val="00E7499D"/>
    <w:rsid w:val="00E7779B"/>
    <w:rsid w:val="00E80EC4"/>
    <w:rsid w:val="00E86791"/>
    <w:rsid w:val="00EB2134"/>
    <w:rsid w:val="00EB6957"/>
    <w:rsid w:val="00ED6478"/>
    <w:rsid w:val="00EE0FE4"/>
    <w:rsid w:val="00EF4DC6"/>
    <w:rsid w:val="00EF7442"/>
    <w:rsid w:val="00F10BB4"/>
    <w:rsid w:val="00F15BA1"/>
    <w:rsid w:val="00F20846"/>
    <w:rsid w:val="00F24ADA"/>
    <w:rsid w:val="00F25F3A"/>
    <w:rsid w:val="00F80E73"/>
    <w:rsid w:val="00F830AD"/>
    <w:rsid w:val="00FA1028"/>
    <w:rsid w:val="00FA520A"/>
    <w:rsid w:val="00FC6665"/>
    <w:rsid w:val="00FD53DA"/>
    <w:rsid w:val="00FD5B03"/>
    <w:rsid w:val="00FE0E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basedOn w:val="Numatytasispastraiposriftas"/>
    <w:rsid w:val="00802D28"/>
    <w:rPr>
      <w:color w:val="0563C1" w:themeColor="hyperlink"/>
      <w:u w:val="single"/>
    </w:rPr>
  </w:style>
  <w:style w:type="paragraph" w:styleId="Pataisymai">
    <w:name w:val="Revision"/>
    <w:hidden/>
    <w:uiPriority w:val="99"/>
    <w:semiHidden/>
    <w:rsid w:val="00C10077"/>
    <w:rPr>
      <w:sz w:val="24"/>
      <w:szCs w:val="24"/>
    </w:rPr>
  </w:style>
  <w:style w:type="paragraph" w:styleId="Sraopastraipa">
    <w:name w:val="List Paragraph"/>
    <w:basedOn w:val="prastasis"/>
    <w:uiPriority w:val="34"/>
    <w:qFormat/>
    <w:rsid w:val="00B85C7B"/>
    <w:pPr>
      <w:ind w:left="720"/>
      <w:contextualSpacing/>
    </w:pPr>
  </w:style>
  <w:style w:type="character" w:styleId="Komentaronuoroda">
    <w:name w:val="annotation reference"/>
    <w:basedOn w:val="Numatytasispastraiposriftas"/>
    <w:rsid w:val="00F24ADA"/>
    <w:rPr>
      <w:sz w:val="16"/>
      <w:szCs w:val="16"/>
    </w:rPr>
  </w:style>
  <w:style w:type="paragraph" w:styleId="Komentarotekstas">
    <w:name w:val="annotation text"/>
    <w:basedOn w:val="prastasis"/>
    <w:link w:val="KomentarotekstasDiagrama"/>
    <w:rsid w:val="00F24ADA"/>
    <w:rPr>
      <w:sz w:val="20"/>
      <w:szCs w:val="20"/>
    </w:rPr>
  </w:style>
  <w:style w:type="character" w:customStyle="1" w:styleId="KomentarotekstasDiagrama">
    <w:name w:val="Komentaro tekstas Diagrama"/>
    <w:basedOn w:val="Numatytasispastraiposriftas"/>
    <w:link w:val="Komentarotekstas"/>
    <w:rsid w:val="00F24ADA"/>
  </w:style>
  <w:style w:type="paragraph" w:styleId="Komentarotema">
    <w:name w:val="annotation subject"/>
    <w:basedOn w:val="Komentarotekstas"/>
    <w:next w:val="Komentarotekstas"/>
    <w:link w:val="KomentarotemaDiagrama"/>
    <w:semiHidden/>
    <w:unhideWhenUsed/>
    <w:rsid w:val="00F24ADA"/>
    <w:rPr>
      <w:b/>
      <w:bCs/>
    </w:rPr>
  </w:style>
  <w:style w:type="character" w:customStyle="1" w:styleId="KomentarotemaDiagrama">
    <w:name w:val="Komentaro tema Diagrama"/>
    <w:basedOn w:val="KomentarotekstasDiagrama"/>
    <w:link w:val="Komentarotema"/>
    <w:semiHidden/>
    <w:rsid w:val="00F24ADA"/>
    <w:rPr>
      <w:b/>
      <w:bCs/>
    </w:rPr>
  </w:style>
  <w:style w:type="paragraph" w:styleId="Debesliotekstas">
    <w:name w:val="Balloon Text"/>
    <w:basedOn w:val="prastasis"/>
    <w:link w:val="DebesliotekstasDiagrama"/>
    <w:semiHidden/>
    <w:unhideWhenUsed/>
    <w:rsid w:val="0059390F"/>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59390F"/>
    <w:rPr>
      <w:rFonts w:ascii="Segoe UI" w:hAnsi="Segoe UI" w:cs="Segoe UI"/>
      <w:sz w:val="18"/>
      <w:szCs w:val="18"/>
    </w:rPr>
  </w:style>
  <w:style w:type="character" w:styleId="Neapdorotaspaminjimas">
    <w:name w:val="Unresolved Mention"/>
    <w:basedOn w:val="Numatytasispastraiposriftas"/>
    <w:uiPriority w:val="99"/>
    <w:semiHidden/>
    <w:unhideWhenUsed/>
    <w:rsid w:val="00AE1B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dre.nausediene@sil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DAC8A9F-EE2F-4D75-9053-CE928723197A}">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757E5-A27B-46A2-8667-F2AF3C434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365</Words>
  <Characters>2685</Characters>
  <Application>Microsoft Office Word</Application>
  <DocSecurity>0</DocSecurity>
  <Lines>22</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2024-05-10T10:30:00Z</dcterms:created>
  <dcterms:modified xsi:type="dcterms:W3CDTF">2024-05-14T12:51:00Z</dcterms:modified>
</cp:coreProperties>
</file>