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9905" w14:textId="77777777" w:rsidR="005943DB" w:rsidRPr="001E53AB" w:rsidRDefault="005943D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463B17A7" w14:textId="77777777" w:rsidR="005943DB" w:rsidRPr="001E53AB" w:rsidRDefault="00156DAF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  <w:r w:rsidRPr="001E53AB">
        <w:rPr>
          <w:noProof/>
          <w:color w:val="000000" w:themeColor="text1"/>
          <w:lang w:val="lt-LT" w:eastAsia="lt-LT"/>
        </w:rPr>
        <w:drawing>
          <wp:inline distT="0" distB="0" distL="0" distR="0" wp14:anchorId="3910D06F" wp14:editId="5518F39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3C67" w14:textId="77777777" w:rsidR="004B656B" w:rsidRPr="001E53AB" w:rsidRDefault="004B656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4A53A5A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ŠILUTĖS RAJONO savivaldybės</w:t>
      </w:r>
    </w:p>
    <w:p w14:paraId="51BC36A2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taryba</w:t>
      </w:r>
    </w:p>
    <w:p w14:paraId="3C88B793" w14:textId="77777777" w:rsidR="001860AA" w:rsidRPr="001E53AB" w:rsidRDefault="001860AA" w:rsidP="00A75C81">
      <w:pPr>
        <w:jc w:val="center"/>
        <w:rPr>
          <w:b/>
          <w:color w:val="000000" w:themeColor="text1"/>
        </w:rPr>
      </w:pPr>
    </w:p>
    <w:p w14:paraId="63F74A42" w14:textId="77777777" w:rsidR="00A75C81" w:rsidRPr="001E53AB" w:rsidRDefault="00A75C81" w:rsidP="00A75C81">
      <w:pPr>
        <w:jc w:val="center"/>
        <w:rPr>
          <w:b/>
          <w:color w:val="000000" w:themeColor="text1"/>
        </w:rPr>
      </w:pPr>
    </w:p>
    <w:p w14:paraId="20E8A73C" w14:textId="77777777" w:rsidR="00F25F3A" w:rsidRPr="001E53AB" w:rsidRDefault="00F25F3A" w:rsidP="00A75C81">
      <w:pPr>
        <w:jc w:val="center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sprendimas</w:t>
      </w:r>
    </w:p>
    <w:p w14:paraId="111D332E" w14:textId="03DD7595" w:rsidR="00E42469" w:rsidRPr="00E42469" w:rsidRDefault="00E42469" w:rsidP="00E42469">
      <w:pPr>
        <w:jc w:val="center"/>
        <w:outlineLvl w:val="0"/>
        <w:rPr>
          <w:b/>
        </w:rPr>
      </w:pPr>
      <w:r w:rsidRPr="00E42469">
        <w:rPr>
          <w:b/>
        </w:rPr>
        <w:t>DĖL TURTO PERDAVIMO SAVIVALDYBĖS BIUDŽETINĖMS ĮSTAIGOMS</w:t>
      </w:r>
    </w:p>
    <w:p w14:paraId="61A14825" w14:textId="77777777" w:rsidR="003752BD" w:rsidRPr="001E53AB" w:rsidRDefault="003752BD" w:rsidP="00A75C81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0359A6C3" w14:textId="77C59733" w:rsidR="00F15691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202</w:t>
      </w:r>
      <w:r w:rsidR="00491CBC" w:rsidRPr="001E53AB">
        <w:rPr>
          <w:color w:val="000000" w:themeColor="text1"/>
          <w:szCs w:val="24"/>
          <w:lang w:val="lt-LT"/>
        </w:rPr>
        <w:t>4</w:t>
      </w:r>
      <w:r w:rsidRPr="001E53AB">
        <w:rPr>
          <w:color w:val="000000" w:themeColor="text1"/>
          <w:szCs w:val="24"/>
          <w:lang w:val="lt-LT"/>
        </w:rPr>
        <w:t xml:space="preserve"> m. </w:t>
      </w:r>
      <w:r w:rsidR="00372713">
        <w:rPr>
          <w:color w:val="000000" w:themeColor="text1"/>
          <w:szCs w:val="24"/>
          <w:lang w:val="lt-LT"/>
        </w:rPr>
        <w:t xml:space="preserve">                          </w:t>
      </w:r>
      <w:r w:rsidR="00863D18">
        <w:rPr>
          <w:color w:val="000000" w:themeColor="text1"/>
          <w:szCs w:val="24"/>
          <w:lang w:val="lt-LT"/>
        </w:rPr>
        <w:t xml:space="preserve"> </w:t>
      </w:r>
      <w:r w:rsidRPr="001E53AB">
        <w:rPr>
          <w:color w:val="000000" w:themeColor="text1"/>
          <w:szCs w:val="24"/>
          <w:lang w:val="lt-LT"/>
        </w:rPr>
        <w:t>d.   Nr.</w:t>
      </w:r>
      <w:r w:rsidR="00F15691" w:rsidRPr="001E53AB">
        <w:rPr>
          <w:color w:val="000000" w:themeColor="text1"/>
          <w:szCs w:val="24"/>
          <w:lang w:val="lt-LT"/>
        </w:rPr>
        <w:t xml:space="preserve"> </w:t>
      </w:r>
      <w:r w:rsidR="004B656B" w:rsidRPr="001E53AB">
        <w:rPr>
          <w:color w:val="000000" w:themeColor="text1"/>
          <w:szCs w:val="24"/>
          <w:lang w:val="lt-LT"/>
        </w:rPr>
        <w:t>T1-</w:t>
      </w:r>
    </w:p>
    <w:p w14:paraId="215F28DC" w14:textId="77777777" w:rsidR="00C76A84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Šilutė</w:t>
      </w:r>
    </w:p>
    <w:p w14:paraId="118B3DBE" w14:textId="389211B3" w:rsidR="00863D18" w:rsidRPr="001E53AB" w:rsidRDefault="001D045B" w:rsidP="00C76A84">
      <w:pPr>
        <w:pStyle w:val="Betarp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 xml:space="preserve"> </w:t>
      </w:r>
    </w:p>
    <w:p w14:paraId="10FFC2F3" w14:textId="7B810024" w:rsidR="00817429" w:rsidRPr="001E53AB" w:rsidRDefault="00491CBC" w:rsidP="001D33E7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Vadovaudamasi Lietuvos Respublikos vietos savivaldos įstatymo</w:t>
      </w:r>
      <w:r w:rsidR="00CC3540">
        <w:rPr>
          <w:color w:val="000000" w:themeColor="text1"/>
          <w:lang w:eastAsia="en-US"/>
        </w:rPr>
        <w:t xml:space="preserve"> 6 straipsnio 7 punktu,</w:t>
      </w:r>
      <w:r w:rsidR="001D045B">
        <w:rPr>
          <w:color w:val="000000" w:themeColor="text1"/>
          <w:lang w:eastAsia="en-US"/>
        </w:rPr>
        <w:t xml:space="preserve"> </w:t>
      </w:r>
      <w:r w:rsidRPr="001E53AB">
        <w:rPr>
          <w:color w:val="000000" w:themeColor="text1"/>
          <w:lang w:eastAsia="en-US"/>
        </w:rPr>
        <w:t>15 straipsnio 2 dalies 19 punktu, Lietuvos Respublikos valstybės ir savivaldybių turto valdymo, naudojimo ir disponavimo juo įstatymo 12 straipsnio 1 ir 2 dalimis</w:t>
      </w:r>
      <w:r w:rsidR="00817429" w:rsidRPr="001E53AB">
        <w:rPr>
          <w:color w:val="000000" w:themeColor="text1"/>
          <w:lang w:eastAsia="en-US"/>
        </w:rPr>
        <w:t>,</w:t>
      </w:r>
      <w:r w:rsidR="001E53AB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 xml:space="preserve">Šilutės rajono savivaldybės taryba </w:t>
      </w:r>
      <w:r w:rsidR="00F63AA9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>n u s p r e n d ž i a:</w:t>
      </w:r>
    </w:p>
    <w:p w14:paraId="3EE6A7F0" w14:textId="0816FE19" w:rsidR="00585226" w:rsidRPr="00CC3540" w:rsidRDefault="00585226" w:rsidP="001D33E7">
      <w:pPr>
        <w:spacing w:line="276" w:lineRule="auto"/>
        <w:ind w:firstLine="851"/>
        <w:jc w:val="both"/>
      </w:pPr>
      <w:r w:rsidRPr="00CC3540">
        <w:t>1</w:t>
      </w:r>
      <w:r w:rsidR="00857B82" w:rsidRPr="00CC3540">
        <w:t>. P</w:t>
      </w:r>
      <w:r w:rsidR="00817429" w:rsidRPr="00CC3540">
        <w:t xml:space="preserve">erduoti </w:t>
      </w:r>
      <w:r w:rsidRPr="00CC3540">
        <w:t>patikėjimo teise valdyti, naudoti ir disponuoti Savivaldybei nuosavybės teise priklausan</w:t>
      </w:r>
      <w:r w:rsidR="00E42469">
        <w:t>tį turtą</w:t>
      </w:r>
      <w:r w:rsidRPr="00CC3540">
        <w:t xml:space="preserve"> nuostatuose numatytai veiklai vykdyti:</w:t>
      </w:r>
    </w:p>
    <w:p w14:paraId="31C57CDA" w14:textId="2A8830C8" w:rsidR="00817429" w:rsidRPr="00CC3540" w:rsidRDefault="00585226" w:rsidP="001D33E7">
      <w:pPr>
        <w:spacing w:line="276" w:lineRule="auto"/>
        <w:ind w:firstLine="851"/>
        <w:jc w:val="both"/>
      </w:pPr>
      <w:r w:rsidRPr="00CC3540">
        <w:t xml:space="preserve">1.1. </w:t>
      </w:r>
      <w:r w:rsidR="00372713" w:rsidRPr="00372713">
        <w:t>Šilutės rajono savivaldybės priešgaisrin</w:t>
      </w:r>
      <w:r w:rsidR="00372713">
        <w:t>ei</w:t>
      </w:r>
      <w:r w:rsidR="00372713" w:rsidRPr="00372713">
        <w:t xml:space="preserve"> tarnyba</w:t>
      </w:r>
      <w:r w:rsidR="00372713">
        <w:t>i</w:t>
      </w:r>
      <w:r w:rsidR="00817429" w:rsidRPr="00CC3540">
        <w:t>, juridinio asmens kodas</w:t>
      </w:r>
      <w:r w:rsidR="00372713">
        <w:t xml:space="preserve"> </w:t>
      </w:r>
      <w:r w:rsidR="007E6BF6">
        <w:t xml:space="preserve">    </w:t>
      </w:r>
      <w:r w:rsidR="00372713" w:rsidRPr="00372713">
        <w:t>304158399</w:t>
      </w:r>
      <w:r w:rsidRPr="00CC3540">
        <w:t>, –</w:t>
      </w:r>
      <w:r w:rsidR="00372713">
        <w:t xml:space="preserve"> </w:t>
      </w:r>
      <w:r w:rsidR="00372713" w:rsidRPr="00372713">
        <w:rPr>
          <w:lang w:eastAsia="en-US"/>
        </w:rPr>
        <w:t>gaisrų gesinimo</w:t>
      </w:r>
      <w:r w:rsidR="00372713">
        <w:rPr>
          <w:lang w:eastAsia="en-US"/>
        </w:rPr>
        <w:t xml:space="preserve"> </w:t>
      </w:r>
      <w:r w:rsidR="00372713">
        <w:t>a</w:t>
      </w:r>
      <w:r w:rsidR="00372713" w:rsidRPr="00372713">
        <w:rPr>
          <w:lang w:eastAsia="en-US"/>
        </w:rPr>
        <w:t>utomobil</w:t>
      </w:r>
      <w:r w:rsidR="00372713">
        <w:rPr>
          <w:lang w:eastAsia="en-US"/>
        </w:rPr>
        <w:t>į</w:t>
      </w:r>
      <w:r w:rsidR="005C24CD">
        <w:rPr>
          <w:lang w:eastAsia="en-US"/>
        </w:rPr>
        <w:t xml:space="preserve"> </w:t>
      </w:r>
      <w:r w:rsidR="007E6BF6">
        <w:rPr>
          <w:lang w:eastAsia="en-US"/>
        </w:rPr>
        <w:t>„</w:t>
      </w:r>
      <w:r w:rsidR="005C24CD">
        <w:rPr>
          <w:lang w:eastAsia="en-US"/>
        </w:rPr>
        <w:t>Mercedes</w:t>
      </w:r>
      <w:r w:rsidR="00372713" w:rsidRPr="00372713">
        <w:rPr>
          <w:lang w:eastAsia="en-US"/>
        </w:rPr>
        <w:t>-Benz 1226 AF</w:t>
      </w:r>
      <w:r w:rsidR="007E6BF6">
        <w:rPr>
          <w:lang w:eastAsia="en-US"/>
        </w:rPr>
        <w:t>“</w:t>
      </w:r>
      <w:r w:rsidRPr="00CC3540">
        <w:t>,</w:t>
      </w:r>
      <w:r w:rsidRPr="00CC3540">
        <w:rPr>
          <w:lang w:eastAsia="en-US"/>
        </w:rPr>
        <w:t xml:space="preserve"> </w:t>
      </w:r>
      <w:r w:rsidRPr="00CC3540">
        <w:t>v</w:t>
      </w:r>
      <w:r w:rsidRPr="00CC3540">
        <w:rPr>
          <w:lang w:eastAsia="en-US"/>
        </w:rPr>
        <w:t>alst</w:t>
      </w:r>
      <w:r w:rsidRPr="00CC3540">
        <w:t>ybinis</w:t>
      </w:r>
      <w:r w:rsidRPr="00CC3540">
        <w:rPr>
          <w:lang w:eastAsia="en-US"/>
        </w:rPr>
        <w:t xml:space="preserve"> </w:t>
      </w:r>
      <w:r w:rsidRPr="00CC3540">
        <w:t>numeris</w:t>
      </w:r>
      <w:r w:rsidRPr="00CC3540">
        <w:rPr>
          <w:lang w:eastAsia="en-US"/>
        </w:rPr>
        <w:t xml:space="preserve"> </w:t>
      </w:r>
      <w:r w:rsidR="00372713" w:rsidRPr="00372713">
        <w:rPr>
          <w:lang w:eastAsia="en-US"/>
        </w:rPr>
        <w:t>NAB 667</w:t>
      </w:r>
      <w:r w:rsidRPr="00CC3540">
        <w:t xml:space="preserve">, įsigijimo vertė – </w:t>
      </w:r>
      <w:r w:rsidR="00372713">
        <w:rPr>
          <w:lang w:eastAsia="en-US"/>
        </w:rPr>
        <w:t xml:space="preserve">42 </w:t>
      </w:r>
      <w:r w:rsidR="00372713" w:rsidRPr="00372713">
        <w:rPr>
          <w:lang w:eastAsia="en-US"/>
        </w:rPr>
        <w:t>300,00</w:t>
      </w:r>
      <w:r w:rsidRPr="00CC3540">
        <w:t xml:space="preserve"> Eur</w:t>
      </w:r>
      <w:r w:rsidR="00372713">
        <w:t xml:space="preserve">, likutinė vertė 2024 m. lapkričio 30 d. – </w:t>
      </w:r>
      <w:r w:rsidR="00372713" w:rsidRPr="00372713">
        <w:t>40</w:t>
      </w:r>
      <w:r w:rsidR="00372713">
        <w:t xml:space="preserve"> </w:t>
      </w:r>
      <w:r w:rsidR="00372713" w:rsidRPr="00372713">
        <w:t>890,00</w:t>
      </w:r>
      <w:r w:rsidR="00372713">
        <w:t xml:space="preserve"> Eur</w:t>
      </w:r>
      <w:r w:rsidRPr="00CC3540">
        <w:t xml:space="preserve">. </w:t>
      </w:r>
    </w:p>
    <w:p w14:paraId="005388CC" w14:textId="214B0218" w:rsidR="00585226" w:rsidRDefault="00585226" w:rsidP="00585226">
      <w:pPr>
        <w:spacing w:line="276" w:lineRule="auto"/>
        <w:ind w:firstLine="851"/>
        <w:jc w:val="both"/>
      </w:pPr>
      <w:r w:rsidRPr="00CC3540">
        <w:t xml:space="preserve">1.2. </w:t>
      </w:r>
      <w:r w:rsidRPr="00CC3540">
        <w:rPr>
          <w:lang w:eastAsia="en-US"/>
        </w:rPr>
        <w:t xml:space="preserve">Šilutės </w:t>
      </w:r>
      <w:r w:rsidR="00372713">
        <w:rPr>
          <w:lang w:eastAsia="en-US"/>
        </w:rPr>
        <w:t>pirmajai gimnazijai</w:t>
      </w:r>
      <w:r w:rsidRPr="00CC3540">
        <w:t xml:space="preserve">, juridinio asmens kodas </w:t>
      </w:r>
      <w:r w:rsidR="004406E5">
        <w:t xml:space="preserve"> </w:t>
      </w:r>
      <w:r w:rsidR="00372713" w:rsidRPr="00372713">
        <w:rPr>
          <w:lang w:eastAsia="en-US"/>
        </w:rPr>
        <w:t>190696252</w:t>
      </w:r>
      <w:r w:rsidRPr="00CC3540">
        <w:t xml:space="preserve">, – </w:t>
      </w:r>
      <w:r w:rsidR="007E6BF6" w:rsidRPr="00372713">
        <w:rPr>
          <w:lang w:eastAsia="en-US"/>
        </w:rPr>
        <w:t xml:space="preserve">M-2 klasės </w:t>
      </w:r>
      <w:r w:rsidR="00372713">
        <w:rPr>
          <w:lang w:eastAsia="en-US"/>
        </w:rPr>
        <w:t>mokyklinį</w:t>
      </w:r>
      <w:r w:rsidR="00372713">
        <w:t xml:space="preserve"> a</w:t>
      </w:r>
      <w:r w:rsidR="00372713" w:rsidRPr="00372713">
        <w:rPr>
          <w:lang w:eastAsia="en-US"/>
        </w:rPr>
        <w:t>utobus</w:t>
      </w:r>
      <w:r w:rsidR="00372713">
        <w:rPr>
          <w:lang w:eastAsia="en-US"/>
        </w:rPr>
        <w:t>ą</w:t>
      </w:r>
      <w:r w:rsidR="00372713" w:rsidRPr="00372713">
        <w:rPr>
          <w:lang w:eastAsia="en-US"/>
        </w:rPr>
        <w:t xml:space="preserve"> MAN YGE 5,16</w:t>
      </w:r>
      <w:r w:rsidR="00372713">
        <w:rPr>
          <w:lang w:eastAsia="en-US"/>
        </w:rPr>
        <w:t>, k</w:t>
      </w:r>
      <w:r w:rsidR="00372713" w:rsidRPr="00372713">
        <w:rPr>
          <w:lang w:eastAsia="en-US"/>
        </w:rPr>
        <w:t>ėbulo Nr. WMA12VUY7R9012122</w:t>
      </w:r>
      <w:r w:rsidRPr="00CC3540">
        <w:t>, valstybinis</w:t>
      </w:r>
      <w:r w:rsidRPr="00CC3540">
        <w:rPr>
          <w:lang w:eastAsia="en-US"/>
        </w:rPr>
        <w:t xml:space="preserve"> </w:t>
      </w:r>
      <w:r w:rsidRPr="00CC3540">
        <w:t>numeris</w:t>
      </w:r>
      <w:r w:rsidRPr="00CC3540">
        <w:rPr>
          <w:lang w:eastAsia="en-US"/>
        </w:rPr>
        <w:t xml:space="preserve"> </w:t>
      </w:r>
      <w:r w:rsidR="00372713" w:rsidRPr="00372713">
        <w:rPr>
          <w:lang w:eastAsia="en-US"/>
        </w:rPr>
        <w:t>NFM926</w:t>
      </w:r>
      <w:r w:rsidRPr="00CC3540">
        <w:t xml:space="preserve">, įsigijimo vertė – </w:t>
      </w:r>
      <w:r w:rsidR="00372713">
        <w:rPr>
          <w:lang w:eastAsia="en-US"/>
        </w:rPr>
        <w:t xml:space="preserve">132 </w:t>
      </w:r>
      <w:r w:rsidR="00372713" w:rsidRPr="00372713">
        <w:rPr>
          <w:lang w:eastAsia="en-US"/>
        </w:rPr>
        <w:t>966,90</w:t>
      </w:r>
      <w:r w:rsidR="00372713">
        <w:rPr>
          <w:lang w:eastAsia="en-US"/>
        </w:rPr>
        <w:t xml:space="preserve"> </w:t>
      </w:r>
      <w:r w:rsidRPr="00CC3540">
        <w:t>Eur</w:t>
      </w:r>
      <w:r w:rsidR="00372713">
        <w:t xml:space="preserve">, likutinė vertė 2024 m. lapkričio 30 d. – 129 </w:t>
      </w:r>
      <w:r w:rsidR="00372713" w:rsidRPr="00372713">
        <w:t>801,02</w:t>
      </w:r>
      <w:r w:rsidR="00372713">
        <w:t xml:space="preserve"> Eur</w:t>
      </w:r>
      <w:r w:rsidRPr="00CC3540">
        <w:t xml:space="preserve">. </w:t>
      </w:r>
    </w:p>
    <w:p w14:paraId="3468EB23" w14:textId="6AF73F81" w:rsidR="00E42469" w:rsidRPr="00CC3540" w:rsidRDefault="00E42469" w:rsidP="00585226">
      <w:pPr>
        <w:spacing w:line="276" w:lineRule="auto"/>
        <w:ind w:firstLine="851"/>
        <w:jc w:val="both"/>
      </w:pPr>
      <w:r>
        <w:t xml:space="preserve">1.3. </w:t>
      </w:r>
      <w:r w:rsidR="00A17045">
        <w:t>Savivaldybės b</w:t>
      </w:r>
      <w:r w:rsidRPr="00CC3540">
        <w:t>iudžetinėms įstaigoms</w:t>
      </w:r>
      <w:r w:rsidR="00BD1FF8">
        <w:t xml:space="preserve"> –</w:t>
      </w:r>
      <w:r>
        <w:t xml:space="preserve"> trumpalaikį ir ilgalaikį turtą pagal priedą.</w:t>
      </w:r>
    </w:p>
    <w:p w14:paraId="49053150" w14:textId="1EEF71A5" w:rsidR="00E312BF" w:rsidRDefault="00585226" w:rsidP="001D33E7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</w:t>
      </w:r>
      <w:r w:rsidR="001E53AB" w:rsidRPr="001E53AB">
        <w:rPr>
          <w:color w:val="000000" w:themeColor="text1"/>
          <w:lang w:val="lt-LT"/>
        </w:rPr>
        <w:t xml:space="preserve">. </w:t>
      </w:r>
      <w:r w:rsidR="00E312BF">
        <w:rPr>
          <w:color w:val="000000" w:themeColor="text1"/>
          <w:lang w:val="lt-LT"/>
        </w:rPr>
        <w:t xml:space="preserve">Perimti iš Šilutės jaunimo ir suaugusiųjų mokymo centro mokyklinį autobusą </w:t>
      </w:r>
      <w:r w:rsidR="00BD1FF8">
        <w:rPr>
          <w:color w:val="000000" w:themeColor="text1"/>
          <w:lang w:val="lt-LT"/>
        </w:rPr>
        <w:t>„</w:t>
      </w:r>
      <w:r w:rsidR="00E312BF">
        <w:rPr>
          <w:color w:val="000000" w:themeColor="text1"/>
          <w:lang w:val="lt-LT"/>
        </w:rPr>
        <w:t>Mer</w:t>
      </w:r>
      <w:r w:rsidR="00BD1FF8">
        <w:rPr>
          <w:color w:val="000000" w:themeColor="text1"/>
          <w:lang w:val="lt-LT"/>
        </w:rPr>
        <w:t>c</w:t>
      </w:r>
      <w:r w:rsidR="00E312BF">
        <w:rPr>
          <w:color w:val="000000" w:themeColor="text1"/>
          <w:lang w:val="lt-LT"/>
        </w:rPr>
        <w:t>edes-Benz D 308</w:t>
      </w:r>
      <w:r w:rsidR="00BD1FF8">
        <w:rPr>
          <w:color w:val="000000" w:themeColor="text1"/>
          <w:lang w:val="lt-LT"/>
        </w:rPr>
        <w:t>“</w:t>
      </w:r>
      <w:r w:rsidR="00E312BF">
        <w:rPr>
          <w:color w:val="000000" w:themeColor="text1"/>
          <w:lang w:val="lt-LT"/>
        </w:rPr>
        <w:t>, valstybinis numeris TVE-657,</w:t>
      </w:r>
      <w:r w:rsidR="003E1420">
        <w:rPr>
          <w:color w:val="000000" w:themeColor="text1"/>
          <w:lang w:val="lt-LT"/>
        </w:rPr>
        <w:t xml:space="preserve"> 2002 m., </w:t>
      </w:r>
      <w:r w:rsidR="00E312BF">
        <w:rPr>
          <w:color w:val="000000" w:themeColor="text1"/>
          <w:lang w:val="lt-LT"/>
        </w:rPr>
        <w:t xml:space="preserve">inventorinis numeris 150020, įsigijimo </w:t>
      </w:r>
      <w:r w:rsidR="00BD1FF8">
        <w:rPr>
          <w:color w:val="000000" w:themeColor="text1"/>
          <w:lang w:val="lt-LT"/>
        </w:rPr>
        <w:t xml:space="preserve">      </w:t>
      </w:r>
      <w:r w:rsidR="00E312BF">
        <w:rPr>
          <w:color w:val="000000" w:themeColor="text1"/>
          <w:lang w:val="lt-LT"/>
        </w:rPr>
        <w:t>kaina – 26 674,00 Eur, likutinė vertė 2024 m. lapkričio 30 d. – 0,00 Eur.</w:t>
      </w:r>
    </w:p>
    <w:p w14:paraId="1FB3A62B" w14:textId="5CEEBE71" w:rsidR="00491CBC" w:rsidRPr="001E53AB" w:rsidRDefault="00E312BF" w:rsidP="001D33E7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lang w:val="lt-LT"/>
        </w:rPr>
        <w:t xml:space="preserve">3. </w:t>
      </w:r>
      <w:r w:rsidR="000C08F0" w:rsidRPr="001E53AB">
        <w:rPr>
          <w:color w:val="000000" w:themeColor="text1"/>
          <w:szCs w:val="24"/>
          <w:lang w:val="lt-LT"/>
        </w:rPr>
        <w:t>Įgalioti Savivaldybės administracijos direktorių, o tarnybinių komandiruočių, atostogų, ligos ar kitais atvejais, kai jis negali eiti pareigų, Savivaldybės administracijos direktori</w:t>
      </w:r>
      <w:r w:rsidR="001E53AB" w:rsidRPr="001E53AB">
        <w:rPr>
          <w:color w:val="000000" w:themeColor="text1"/>
          <w:szCs w:val="24"/>
          <w:lang w:val="lt-LT"/>
        </w:rPr>
        <w:t>ų pavaduojantį asmenį</w:t>
      </w:r>
      <w:r w:rsidR="000C08F0" w:rsidRPr="001E53AB">
        <w:rPr>
          <w:color w:val="000000" w:themeColor="text1"/>
          <w:szCs w:val="24"/>
          <w:lang w:val="lt-LT"/>
        </w:rPr>
        <w:t xml:space="preserve">, Savivaldybės vardu </w:t>
      </w:r>
      <w:r w:rsidR="001E53AB" w:rsidRPr="001E53AB">
        <w:rPr>
          <w:color w:val="000000" w:themeColor="text1"/>
          <w:szCs w:val="24"/>
          <w:lang w:val="lt-LT"/>
        </w:rPr>
        <w:t xml:space="preserve">pasirašyti </w:t>
      </w:r>
      <w:r w:rsidR="000C08F0" w:rsidRPr="001E53AB">
        <w:rPr>
          <w:color w:val="000000" w:themeColor="text1"/>
          <w:szCs w:val="24"/>
          <w:lang w:val="lt-LT"/>
        </w:rPr>
        <w:t>turto perdavimo ir priėmimo akt</w:t>
      </w:r>
      <w:r w:rsidR="0014705A">
        <w:rPr>
          <w:color w:val="000000" w:themeColor="text1"/>
          <w:szCs w:val="24"/>
          <w:lang w:val="lt-LT"/>
        </w:rPr>
        <w:t>us</w:t>
      </w:r>
      <w:r w:rsidR="000C08F0" w:rsidRPr="001E53AB">
        <w:rPr>
          <w:color w:val="000000" w:themeColor="text1"/>
          <w:szCs w:val="24"/>
          <w:lang w:val="lt-LT"/>
        </w:rPr>
        <w:t>.</w:t>
      </w:r>
    </w:p>
    <w:p w14:paraId="49FA91F8" w14:textId="0707CAFB" w:rsidR="00F15691" w:rsidRDefault="005C24CD" w:rsidP="005C24CD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5C24CD">
        <w:rPr>
          <w:color w:val="000000" w:themeColor="text1"/>
          <w:lang w:val="lt-LT"/>
        </w:rPr>
        <w:t>Šis sprendimas gali būti skundžiamas Lietuvos Respublikos administracinių bylų teisenos</w:t>
      </w:r>
      <w:r w:rsidR="00C35EC6"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įstatymo nustatyta tvarka Lietuvos administracinių ginčų komisijos Klaipėdos apygardos skyriui (J.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Janonio g. 24, Klaipėda) arba Regionų administracinio teismo Klaipėdos rūmams (Galinio Pylimo g.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9, Klaipėda) per vieną mėnesį nuo šio teisės akto paskelbimo arba įteikimo suinteresuotam asmeniui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dienos</w:t>
      </w:r>
      <w:r w:rsidR="00491CBC" w:rsidRPr="001E53AB">
        <w:rPr>
          <w:color w:val="000000" w:themeColor="text1"/>
          <w:lang w:val="lt-LT"/>
        </w:rPr>
        <w:t>.</w:t>
      </w:r>
    </w:p>
    <w:p w14:paraId="2CBEB0DC" w14:textId="77777777" w:rsidR="001E53AB" w:rsidRDefault="001E53AB" w:rsidP="001D33E7">
      <w:pPr>
        <w:pStyle w:val="Betarp"/>
        <w:shd w:val="clear" w:color="auto" w:fill="FFFFFF"/>
        <w:spacing w:line="276" w:lineRule="auto"/>
        <w:jc w:val="both"/>
        <w:rPr>
          <w:color w:val="000000" w:themeColor="text1"/>
          <w:lang w:val="lt-LT"/>
        </w:rPr>
      </w:pPr>
    </w:p>
    <w:p w14:paraId="2A93B2A1" w14:textId="77777777" w:rsidR="00F6680B" w:rsidRDefault="00F6680B" w:rsidP="00F25F3A">
      <w:pPr>
        <w:rPr>
          <w:color w:val="000000" w:themeColor="text1"/>
        </w:rPr>
      </w:pPr>
    </w:p>
    <w:p w14:paraId="7F3881A2" w14:textId="77777777" w:rsidR="00585226" w:rsidRDefault="00585226" w:rsidP="00F25F3A">
      <w:pPr>
        <w:rPr>
          <w:color w:val="000000" w:themeColor="text1"/>
        </w:rPr>
      </w:pPr>
    </w:p>
    <w:p w14:paraId="35D21811" w14:textId="77777777" w:rsidR="00F25F3A" w:rsidRPr="001E53AB" w:rsidRDefault="00F25F3A" w:rsidP="00F25F3A">
      <w:pPr>
        <w:rPr>
          <w:color w:val="000000" w:themeColor="text1"/>
        </w:rPr>
      </w:pPr>
      <w:r w:rsidRPr="001E53AB">
        <w:rPr>
          <w:color w:val="000000" w:themeColor="text1"/>
        </w:rPr>
        <w:t>Savivaldybės meras</w:t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  <w:t xml:space="preserve">                 Vytautas Laurinaitis </w:t>
      </w:r>
    </w:p>
    <w:p w14:paraId="57F21386" w14:textId="77777777" w:rsidR="004B656B" w:rsidRPr="001E53AB" w:rsidRDefault="004B656B" w:rsidP="004B7D10">
      <w:pPr>
        <w:rPr>
          <w:color w:val="000000" w:themeColor="text1"/>
          <w:szCs w:val="20"/>
          <w:lang w:eastAsia="en-US"/>
        </w:rPr>
      </w:pPr>
    </w:p>
    <w:p w14:paraId="7CE3E33A" w14:textId="77777777" w:rsidR="00174AD0" w:rsidRDefault="00174AD0" w:rsidP="004B7D10">
      <w:pPr>
        <w:rPr>
          <w:color w:val="000000" w:themeColor="text1"/>
          <w:szCs w:val="20"/>
          <w:lang w:eastAsia="en-US"/>
        </w:rPr>
      </w:pPr>
    </w:p>
    <w:p w14:paraId="681E25DE" w14:textId="77777777" w:rsidR="004B7D10" w:rsidRPr="001E53AB" w:rsidRDefault="004B7D10" w:rsidP="004B7D10">
      <w:pPr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Parengė</w:t>
      </w:r>
    </w:p>
    <w:p w14:paraId="679F9C39" w14:textId="77777777" w:rsidR="00C76A84" w:rsidRPr="001E53AB" w:rsidRDefault="004B656B" w:rsidP="00C76A84">
      <w:pPr>
        <w:pStyle w:val="Betarp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Daiva Thumat</w:t>
      </w:r>
      <w:r w:rsidR="008A2547" w:rsidRPr="001E53AB">
        <w:rPr>
          <w:color w:val="000000" w:themeColor="text1"/>
          <w:szCs w:val="24"/>
          <w:lang w:val="lt-LT"/>
        </w:rPr>
        <w:t xml:space="preserve">, </w:t>
      </w:r>
      <w:r w:rsidR="00491CBC" w:rsidRPr="001E53AB">
        <w:rPr>
          <w:color w:val="000000" w:themeColor="text1"/>
          <w:szCs w:val="24"/>
          <w:lang w:val="lt-LT"/>
        </w:rPr>
        <w:t xml:space="preserve">tel. </w:t>
      </w:r>
      <w:r w:rsidR="008A2547" w:rsidRPr="001E53AB">
        <w:rPr>
          <w:color w:val="000000" w:themeColor="text1"/>
          <w:szCs w:val="24"/>
          <w:lang w:val="lt-LT"/>
        </w:rPr>
        <w:t>+370 655 94 796, daiva.thumat@silute.lt</w:t>
      </w:r>
    </w:p>
    <w:p w14:paraId="498A2EE0" w14:textId="38597408" w:rsidR="005B5403" w:rsidRPr="001E53AB" w:rsidRDefault="00C76A84" w:rsidP="00C76A84">
      <w:pPr>
        <w:jc w:val="both"/>
        <w:rPr>
          <w:color w:val="000000" w:themeColor="text1"/>
        </w:rPr>
      </w:pPr>
      <w:r w:rsidRPr="001E53AB">
        <w:rPr>
          <w:color w:val="000000" w:themeColor="text1"/>
        </w:rPr>
        <w:t>202</w:t>
      </w:r>
      <w:r w:rsidR="00491CBC" w:rsidRPr="001E53AB">
        <w:rPr>
          <w:color w:val="000000" w:themeColor="text1"/>
        </w:rPr>
        <w:t>4-</w:t>
      </w:r>
      <w:r w:rsidR="00372713">
        <w:rPr>
          <w:color w:val="000000" w:themeColor="text1"/>
        </w:rPr>
        <w:t>11-06</w:t>
      </w:r>
      <w:r w:rsidR="005B5403">
        <w:rPr>
          <w:color w:val="000000" w:themeColor="text1"/>
        </w:rPr>
        <w:t xml:space="preserve"> </w:t>
      </w:r>
      <w:bookmarkStart w:id="0" w:name="_GoBack"/>
      <w:bookmarkEnd w:id="0"/>
    </w:p>
    <w:sectPr w:rsidR="005B5403" w:rsidRPr="001E53AB" w:rsidSect="00993D17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77F6E" w14:textId="77777777" w:rsidR="003E3CAF" w:rsidRDefault="003E3CAF" w:rsidP="001D50EF">
      <w:r>
        <w:separator/>
      </w:r>
    </w:p>
  </w:endnote>
  <w:endnote w:type="continuationSeparator" w:id="0">
    <w:p w14:paraId="4CA7E0BD" w14:textId="77777777" w:rsidR="003E3CAF" w:rsidRDefault="003E3CA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1C0D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10EE1" w14:textId="77777777" w:rsidR="003E3CAF" w:rsidRDefault="003E3CAF" w:rsidP="001D50EF">
      <w:r>
        <w:separator/>
      </w:r>
    </w:p>
  </w:footnote>
  <w:footnote w:type="continuationSeparator" w:id="0">
    <w:p w14:paraId="592AC02A" w14:textId="77777777" w:rsidR="003E3CAF" w:rsidRDefault="003E3CAF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5480"/>
    <w:rsid w:val="00011339"/>
    <w:rsid w:val="0001190B"/>
    <w:rsid w:val="0003463C"/>
    <w:rsid w:val="000467D2"/>
    <w:rsid w:val="00093329"/>
    <w:rsid w:val="00094A3C"/>
    <w:rsid w:val="000C08F0"/>
    <w:rsid w:val="000C6D18"/>
    <w:rsid w:val="000D040A"/>
    <w:rsid w:val="000F260F"/>
    <w:rsid w:val="0012461A"/>
    <w:rsid w:val="0014705A"/>
    <w:rsid w:val="00156DAF"/>
    <w:rsid w:val="00164C0D"/>
    <w:rsid w:val="00174AD0"/>
    <w:rsid w:val="001860AA"/>
    <w:rsid w:val="001D045B"/>
    <w:rsid w:val="001D33E7"/>
    <w:rsid w:val="001D50EF"/>
    <w:rsid w:val="001E53AB"/>
    <w:rsid w:val="002B49AD"/>
    <w:rsid w:val="002E2778"/>
    <w:rsid w:val="002F3464"/>
    <w:rsid w:val="002F34BF"/>
    <w:rsid w:val="002F4F65"/>
    <w:rsid w:val="00310564"/>
    <w:rsid w:val="00314592"/>
    <w:rsid w:val="00352EF2"/>
    <w:rsid w:val="00354633"/>
    <w:rsid w:val="00360646"/>
    <w:rsid w:val="00372713"/>
    <w:rsid w:val="0037464E"/>
    <w:rsid w:val="003752BD"/>
    <w:rsid w:val="00377027"/>
    <w:rsid w:val="003808E7"/>
    <w:rsid w:val="003B1B3B"/>
    <w:rsid w:val="003D28BB"/>
    <w:rsid w:val="003E1420"/>
    <w:rsid w:val="003E3CAF"/>
    <w:rsid w:val="003E59DA"/>
    <w:rsid w:val="003F6B77"/>
    <w:rsid w:val="004065DB"/>
    <w:rsid w:val="00414A86"/>
    <w:rsid w:val="004406E5"/>
    <w:rsid w:val="00461BA6"/>
    <w:rsid w:val="00491CBC"/>
    <w:rsid w:val="004A182A"/>
    <w:rsid w:val="004B656B"/>
    <w:rsid w:val="004B7D10"/>
    <w:rsid w:val="004D1B65"/>
    <w:rsid w:val="004E3E3C"/>
    <w:rsid w:val="004F4C07"/>
    <w:rsid w:val="0056113F"/>
    <w:rsid w:val="00585226"/>
    <w:rsid w:val="005943DB"/>
    <w:rsid w:val="005A3DD4"/>
    <w:rsid w:val="005B2464"/>
    <w:rsid w:val="005B5403"/>
    <w:rsid w:val="005B7BEE"/>
    <w:rsid w:val="005C24CD"/>
    <w:rsid w:val="005D1311"/>
    <w:rsid w:val="005D51EA"/>
    <w:rsid w:val="006005E1"/>
    <w:rsid w:val="0063584B"/>
    <w:rsid w:val="00676478"/>
    <w:rsid w:val="0068501F"/>
    <w:rsid w:val="006879C6"/>
    <w:rsid w:val="006B26A2"/>
    <w:rsid w:val="006B6DEB"/>
    <w:rsid w:val="006E7AFA"/>
    <w:rsid w:val="006F526A"/>
    <w:rsid w:val="007051DB"/>
    <w:rsid w:val="00706384"/>
    <w:rsid w:val="00743E16"/>
    <w:rsid w:val="0075270C"/>
    <w:rsid w:val="007B10E5"/>
    <w:rsid w:val="007E6BF6"/>
    <w:rsid w:val="007F2395"/>
    <w:rsid w:val="007F3220"/>
    <w:rsid w:val="007F6EF0"/>
    <w:rsid w:val="00817429"/>
    <w:rsid w:val="0085006E"/>
    <w:rsid w:val="00857B82"/>
    <w:rsid w:val="00863D18"/>
    <w:rsid w:val="00870993"/>
    <w:rsid w:val="00874518"/>
    <w:rsid w:val="00897373"/>
    <w:rsid w:val="008A2547"/>
    <w:rsid w:val="008D5A95"/>
    <w:rsid w:val="008D7F6C"/>
    <w:rsid w:val="008F35AE"/>
    <w:rsid w:val="00930503"/>
    <w:rsid w:val="0094029A"/>
    <w:rsid w:val="00942698"/>
    <w:rsid w:val="00946768"/>
    <w:rsid w:val="009558D8"/>
    <w:rsid w:val="00981D50"/>
    <w:rsid w:val="00985436"/>
    <w:rsid w:val="00991451"/>
    <w:rsid w:val="00993D17"/>
    <w:rsid w:val="00A106EC"/>
    <w:rsid w:val="00A14ABE"/>
    <w:rsid w:val="00A17045"/>
    <w:rsid w:val="00A31665"/>
    <w:rsid w:val="00A3462C"/>
    <w:rsid w:val="00A47CCC"/>
    <w:rsid w:val="00A75C81"/>
    <w:rsid w:val="00AD0C78"/>
    <w:rsid w:val="00AD5055"/>
    <w:rsid w:val="00AE1D29"/>
    <w:rsid w:val="00AF6424"/>
    <w:rsid w:val="00B54AF3"/>
    <w:rsid w:val="00B6640C"/>
    <w:rsid w:val="00B6740E"/>
    <w:rsid w:val="00B87E8D"/>
    <w:rsid w:val="00B87EF4"/>
    <w:rsid w:val="00B90735"/>
    <w:rsid w:val="00BA7413"/>
    <w:rsid w:val="00BD0A48"/>
    <w:rsid w:val="00BD1FF8"/>
    <w:rsid w:val="00BE68EE"/>
    <w:rsid w:val="00BF2D08"/>
    <w:rsid w:val="00C0439B"/>
    <w:rsid w:val="00C20CEB"/>
    <w:rsid w:val="00C35EC6"/>
    <w:rsid w:val="00C37FBA"/>
    <w:rsid w:val="00C430B0"/>
    <w:rsid w:val="00C521A2"/>
    <w:rsid w:val="00C6702A"/>
    <w:rsid w:val="00C67210"/>
    <w:rsid w:val="00C748D6"/>
    <w:rsid w:val="00C76A84"/>
    <w:rsid w:val="00CB0873"/>
    <w:rsid w:val="00CC0C35"/>
    <w:rsid w:val="00CC3540"/>
    <w:rsid w:val="00CD0B7D"/>
    <w:rsid w:val="00CD4A1B"/>
    <w:rsid w:val="00CF1614"/>
    <w:rsid w:val="00D704B5"/>
    <w:rsid w:val="00D817DD"/>
    <w:rsid w:val="00DC2AA3"/>
    <w:rsid w:val="00DE7647"/>
    <w:rsid w:val="00E12F58"/>
    <w:rsid w:val="00E15333"/>
    <w:rsid w:val="00E166FA"/>
    <w:rsid w:val="00E312BF"/>
    <w:rsid w:val="00E40920"/>
    <w:rsid w:val="00E42469"/>
    <w:rsid w:val="00E86791"/>
    <w:rsid w:val="00E916B9"/>
    <w:rsid w:val="00EA1928"/>
    <w:rsid w:val="00EB6957"/>
    <w:rsid w:val="00EB7088"/>
    <w:rsid w:val="00F10BB4"/>
    <w:rsid w:val="00F1278D"/>
    <w:rsid w:val="00F15691"/>
    <w:rsid w:val="00F25F3A"/>
    <w:rsid w:val="00F335BA"/>
    <w:rsid w:val="00F4284B"/>
    <w:rsid w:val="00F63AA9"/>
    <w:rsid w:val="00F6680B"/>
    <w:rsid w:val="00F9363F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0ED08"/>
  <w15:chartTrackingRefBased/>
  <w15:docId w15:val="{0A3BEC24-CB60-411A-8BE7-CA99436E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E53AB"/>
    <w:pPr>
      <w:ind w:left="720"/>
      <w:contextualSpacing/>
    </w:pPr>
  </w:style>
  <w:style w:type="paragraph" w:styleId="Pataisymai">
    <w:name w:val="Revision"/>
    <w:hidden/>
    <w:uiPriority w:val="99"/>
    <w:semiHidden/>
    <w:rsid w:val="00D81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5c44a469192412d886b67682513169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F0F75-B64B-4BBB-9FBB-18D95B5EED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65c44a469192412d886b67682513169f.dot</Template>
  <TotalTime>15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PERDAVIMO PATIKĖJIMO TEISE ŠILUTĖS SPORTO MOKYKLAI</vt:lpstr>
      <vt:lpstr>DĖL TURTO PERDAVIMO PATIKĖJIMO TEISE ŠILUTĖS SPORTO MOKYKLAI</vt:lpstr>
    </vt:vector>
  </TitlesOfParts>
  <Manager/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PERDAVIMO PATIKĖJIMO TEISE ŠILUTĖS SPORTO MOKYKLAI</dc:title>
  <dc:subject>T1-1239</dc:subject>
  <dc:creator>Jurist_LD</dc:creator>
  <cp:keywords/>
  <dc:description/>
  <cp:lastModifiedBy>Daiva Thumat</cp:lastModifiedBy>
  <cp:revision>29</cp:revision>
  <dcterms:created xsi:type="dcterms:W3CDTF">2024-11-08T08:10:00Z</dcterms:created>
  <dcterms:modified xsi:type="dcterms:W3CDTF">2024-11-27T06:17:00Z</dcterms:modified>
  <cp:category>SPRENDIMAS</cp:category>
</cp:coreProperties>
</file>